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AD9" w:rsidRDefault="00196CE7" w:rsidP="009B6608">
      <w:pPr>
        <w:pStyle w:val="2"/>
        <w:numPr>
          <w:ilvl w:val="0"/>
          <w:numId w:val="0"/>
        </w:numPr>
        <w:ind w:left="1144"/>
        <w:rPr>
          <w:rFonts w:ascii="Arial" w:hAnsi="Arial" w:cs="Arial"/>
          <w:sz w:val="24"/>
          <w:szCs w:val="24"/>
          <w:lang w:val="en-US" w:eastAsia="ar-SA"/>
        </w:rPr>
      </w:pPr>
      <w:bookmarkStart w:id="0" w:name="_Toc305063202"/>
      <w:r w:rsidRPr="00196CE7">
        <w:rPr>
          <w:rFonts w:ascii="Arial" w:hAnsi="Arial" w:cs="Arial"/>
          <w:noProof/>
          <w:sz w:val="24"/>
          <w:szCs w:val="24"/>
        </w:rPr>
        <w:drawing>
          <wp:anchor distT="0" distB="0" distL="114300" distR="114300" simplePos="0" relativeHeight="251659264" behindDoc="0" locked="0" layoutInCell="1" allowOverlap="1">
            <wp:simplePos x="0" y="0"/>
            <wp:positionH relativeFrom="column">
              <wp:posOffset>2101215</wp:posOffset>
            </wp:positionH>
            <wp:positionV relativeFrom="paragraph">
              <wp:posOffset>-543560</wp:posOffset>
            </wp:positionV>
            <wp:extent cx="1219200" cy="1562100"/>
            <wp:effectExtent l="19050" t="0" r="0" b="0"/>
            <wp:wrapNone/>
            <wp:docPr id="14" name="Εικόνα 5"/>
            <wp:cNvGraphicFramePr/>
            <a:graphic xmlns:a="http://schemas.openxmlformats.org/drawingml/2006/main">
              <a:graphicData uri="http://schemas.openxmlformats.org/drawingml/2006/picture">
                <pic:pic xmlns:pic="http://schemas.openxmlformats.org/drawingml/2006/picture">
                  <pic:nvPicPr>
                    <pic:cNvPr id="12294" name="Εικόνα 4"/>
                    <pic:cNvPicPr>
                      <a:picLocks noChangeAspect="1"/>
                    </pic:cNvPicPr>
                  </pic:nvPicPr>
                  <pic:blipFill>
                    <a:blip r:embed="rId8" cstate="print"/>
                    <a:srcRect/>
                    <a:stretch>
                      <a:fillRect/>
                    </a:stretch>
                  </pic:blipFill>
                  <pic:spPr bwMode="auto">
                    <a:xfrm>
                      <a:off x="0" y="0"/>
                      <a:ext cx="1219200" cy="1562100"/>
                    </a:xfrm>
                    <a:prstGeom prst="rect">
                      <a:avLst/>
                    </a:prstGeom>
                    <a:noFill/>
                    <a:ln w="9525">
                      <a:noFill/>
                      <a:miter lim="800000"/>
                      <a:headEnd/>
                      <a:tailEnd/>
                    </a:ln>
                  </pic:spPr>
                </pic:pic>
              </a:graphicData>
            </a:graphic>
          </wp:anchor>
        </w:drawing>
      </w:r>
    </w:p>
    <w:p w:rsidR="006D5AD9" w:rsidRDefault="006D5AD9" w:rsidP="009B6608">
      <w:pPr>
        <w:pStyle w:val="2"/>
        <w:numPr>
          <w:ilvl w:val="0"/>
          <w:numId w:val="0"/>
        </w:numPr>
        <w:ind w:left="1144"/>
        <w:rPr>
          <w:rFonts w:ascii="Arial" w:hAnsi="Arial" w:cs="Arial"/>
          <w:sz w:val="24"/>
          <w:szCs w:val="24"/>
          <w:lang w:val="en-US" w:eastAsia="ar-SA"/>
        </w:rPr>
      </w:pPr>
    </w:p>
    <w:p w:rsidR="006D5AD9" w:rsidRDefault="006D5AD9" w:rsidP="009B6608">
      <w:pPr>
        <w:pStyle w:val="2"/>
        <w:numPr>
          <w:ilvl w:val="0"/>
          <w:numId w:val="0"/>
        </w:numPr>
        <w:ind w:left="1144"/>
        <w:rPr>
          <w:rFonts w:ascii="Arial" w:hAnsi="Arial" w:cs="Arial"/>
          <w:sz w:val="24"/>
          <w:szCs w:val="24"/>
          <w:lang w:val="en-US" w:eastAsia="ar-SA"/>
        </w:rPr>
      </w:pPr>
    </w:p>
    <w:bookmarkEnd w:id="0"/>
    <w:p w:rsidR="007A1D45" w:rsidRDefault="003932AC" w:rsidP="003932AC">
      <w:pPr>
        <w:suppressAutoHyphens/>
        <w:spacing w:before="120" w:after="120"/>
        <w:jc w:val="center"/>
        <w:rPr>
          <w:rFonts w:cs="Arial"/>
          <w:b/>
          <w:bCs/>
          <w:iCs/>
          <w:color w:val="0070C0"/>
          <w:sz w:val="28"/>
          <w:szCs w:val="28"/>
          <w:lang w:eastAsia="ar-SA"/>
        </w:rPr>
      </w:pPr>
      <w:r w:rsidRPr="007A1D45">
        <w:rPr>
          <w:rFonts w:cs="Arial"/>
          <w:b/>
          <w:bCs/>
          <w:iCs/>
          <w:color w:val="0070C0"/>
          <w:sz w:val="28"/>
          <w:szCs w:val="28"/>
          <w:lang w:eastAsia="ar-SA"/>
        </w:rPr>
        <w:t xml:space="preserve">ΕΡΩΤΗΜΑΤΟΛΟΓΙΟ ΔΗΜΟΣΙΑΣ ΔΙΑΒΟΥΛΕΥΣΗΣ </w:t>
      </w:r>
    </w:p>
    <w:p w:rsidR="00E014A8" w:rsidRPr="007A1D45" w:rsidRDefault="00E014A8" w:rsidP="003932AC">
      <w:pPr>
        <w:suppressAutoHyphens/>
        <w:spacing w:before="120" w:after="120"/>
        <w:jc w:val="center"/>
        <w:rPr>
          <w:rFonts w:cs="Arial"/>
          <w:b/>
          <w:bCs/>
          <w:iCs/>
          <w:color w:val="0070C0"/>
          <w:sz w:val="28"/>
          <w:szCs w:val="28"/>
          <w:lang w:eastAsia="ar-SA"/>
        </w:rPr>
      </w:pPr>
      <w:r w:rsidRPr="007A1D45">
        <w:rPr>
          <w:rFonts w:cs="Arial"/>
          <w:b/>
          <w:bCs/>
          <w:iCs/>
          <w:color w:val="0070C0"/>
          <w:sz w:val="28"/>
          <w:szCs w:val="28"/>
          <w:lang w:eastAsia="ar-SA"/>
        </w:rPr>
        <w:t xml:space="preserve">ΕΩΣ 15 ΑΠΡΙΛΙΟΥ 2016 </w:t>
      </w:r>
    </w:p>
    <w:p w:rsidR="003932AC" w:rsidRPr="007A1D45" w:rsidRDefault="003932AC" w:rsidP="00CA663F">
      <w:pPr>
        <w:suppressAutoHyphens/>
        <w:spacing w:before="120" w:after="240"/>
        <w:jc w:val="center"/>
        <w:rPr>
          <w:rFonts w:cs="Arial"/>
          <w:b/>
          <w:bCs/>
          <w:iCs/>
          <w:color w:val="0070C0"/>
          <w:sz w:val="26"/>
          <w:szCs w:val="26"/>
          <w:lang w:eastAsia="ar-SA"/>
        </w:rPr>
      </w:pPr>
      <w:r w:rsidRPr="007A1D45">
        <w:rPr>
          <w:rFonts w:cs="Arial"/>
          <w:b/>
          <w:bCs/>
          <w:iCs/>
          <w:color w:val="0070C0"/>
          <w:sz w:val="26"/>
          <w:szCs w:val="26"/>
          <w:lang w:eastAsia="ar-SA"/>
        </w:rPr>
        <w:t xml:space="preserve">ΓΙΑ ΤΟ ΕΠΙΧΕΙΡΗΣΙΑΚΟ ΠΡΟΓΡΑΜΜΑ </w:t>
      </w:r>
      <w:r w:rsidR="00635E78" w:rsidRPr="007A1D45">
        <w:rPr>
          <w:rFonts w:cs="Arial"/>
          <w:b/>
          <w:bCs/>
          <w:iCs/>
          <w:color w:val="0070C0"/>
          <w:sz w:val="26"/>
          <w:szCs w:val="26"/>
          <w:lang w:eastAsia="ar-SA"/>
        </w:rPr>
        <w:t>201</w:t>
      </w:r>
      <w:r w:rsidR="00196CE7" w:rsidRPr="007A1D45">
        <w:rPr>
          <w:rFonts w:cs="Arial"/>
          <w:b/>
          <w:bCs/>
          <w:iCs/>
          <w:color w:val="0070C0"/>
          <w:sz w:val="26"/>
          <w:szCs w:val="26"/>
          <w:lang w:eastAsia="ar-SA"/>
        </w:rPr>
        <w:t>6</w:t>
      </w:r>
      <w:r w:rsidR="00635E78" w:rsidRPr="007A1D45">
        <w:rPr>
          <w:rFonts w:cs="Arial"/>
          <w:b/>
          <w:bCs/>
          <w:iCs/>
          <w:color w:val="0070C0"/>
          <w:sz w:val="26"/>
          <w:szCs w:val="26"/>
          <w:lang w:eastAsia="ar-SA"/>
        </w:rPr>
        <w:t xml:space="preserve">-2019 </w:t>
      </w:r>
      <w:r w:rsidRPr="007A1D45">
        <w:rPr>
          <w:rFonts w:cs="Arial"/>
          <w:b/>
          <w:bCs/>
          <w:iCs/>
          <w:color w:val="0070C0"/>
          <w:sz w:val="26"/>
          <w:szCs w:val="26"/>
          <w:lang w:eastAsia="ar-SA"/>
        </w:rPr>
        <w:t>ΔΗΜΟΥ</w:t>
      </w:r>
      <w:r w:rsidR="00815469" w:rsidRPr="007A1D45">
        <w:rPr>
          <w:rFonts w:cs="Arial"/>
          <w:b/>
          <w:bCs/>
          <w:iCs/>
          <w:color w:val="0070C0"/>
          <w:sz w:val="26"/>
          <w:szCs w:val="26"/>
          <w:lang w:eastAsia="ar-SA"/>
        </w:rPr>
        <w:t xml:space="preserve"> </w:t>
      </w:r>
      <w:r w:rsidR="00196CE7" w:rsidRPr="007A1D45">
        <w:rPr>
          <w:rFonts w:cs="Arial"/>
          <w:b/>
          <w:bCs/>
          <w:iCs/>
          <w:color w:val="0070C0"/>
          <w:sz w:val="26"/>
          <w:szCs w:val="26"/>
          <w:lang w:eastAsia="ar-SA"/>
        </w:rPr>
        <w:t>ΠΥΛΑΙΑΣ-ΧΟΡΤΙΑΤΗ</w:t>
      </w:r>
      <w:r w:rsidR="00635E78" w:rsidRPr="007A1D45">
        <w:rPr>
          <w:rFonts w:cs="Arial"/>
          <w:b/>
          <w:bCs/>
          <w:iCs/>
          <w:color w:val="0070C0"/>
          <w:sz w:val="26"/>
          <w:szCs w:val="26"/>
          <w:lang w:eastAsia="ar-SA"/>
        </w:rPr>
        <w:t xml:space="preserve"> </w:t>
      </w:r>
    </w:p>
    <w:p w:rsidR="007A1D45" w:rsidRPr="007A1D45" w:rsidRDefault="007A1D45" w:rsidP="007A1D45">
      <w:pPr>
        <w:keepNext/>
        <w:keepLines/>
        <w:spacing w:before="360" w:after="240" w:line="340" w:lineRule="exact"/>
        <w:rPr>
          <w:rFonts w:ascii="Calibri" w:hAnsi="Calibri" w:cs="Tahoma"/>
          <w:b/>
          <w:color w:val="002060"/>
          <w:sz w:val="26"/>
          <w:szCs w:val="26"/>
        </w:rPr>
      </w:pPr>
      <w:r w:rsidRPr="007A1D45">
        <w:rPr>
          <w:rFonts w:ascii="Calibri" w:hAnsi="Calibri" w:cs="Tahoma"/>
          <w:b/>
          <w:color w:val="002060"/>
          <w:sz w:val="26"/>
          <w:szCs w:val="26"/>
        </w:rPr>
        <w:t>Βασικές Πληροφορίες</w:t>
      </w:r>
    </w:p>
    <w:p w:rsidR="007A1D45" w:rsidRPr="007A1D45" w:rsidRDefault="007A1D45" w:rsidP="007A1D45">
      <w:pPr>
        <w:keepNext/>
        <w:keepLines/>
        <w:shd w:val="clear" w:color="auto" w:fill="C6D9F1" w:themeFill="text2" w:themeFillTint="33"/>
        <w:spacing w:before="120" w:after="120" w:line="340" w:lineRule="exact"/>
        <w:jc w:val="both"/>
        <w:rPr>
          <w:rFonts w:ascii="Calibri" w:hAnsi="Calibri" w:cs="Tahoma"/>
          <w:b/>
          <w:sz w:val="24"/>
          <w:szCs w:val="24"/>
        </w:rPr>
      </w:pPr>
      <w:r w:rsidRPr="007A1D45">
        <w:rPr>
          <w:rFonts w:ascii="Calibri" w:hAnsi="Calibri" w:cs="Tahoma"/>
          <w:b/>
          <w:bCs/>
          <w:sz w:val="24"/>
          <w:szCs w:val="24"/>
        </w:rPr>
        <w:t>Τι είναι το  Ε.Π. του Δήμου και ποιος είναι ο σκοπός του</w:t>
      </w:r>
    </w:p>
    <w:p w:rsidR="007A1D45" w:rsidRPr="007A1D45" w:rsidRDefault="007A1D45" w:rsidP="008009C7">
      <w:pPr>
        <w:pStyle w:val="a4"/>
        <w:keepNext/>
        <w:keepLines/>
        <w:spacing w:before="120" w:line="340" w:lineRule="exact"/>
        <w:jc w:val="both"/>
        <w:rPr>
          <w:rFonts w:ascii="Calibri" w:hAnsi="Calibri" w:cs="Tahoma"/>
          <w:sz w:val="24"/>
          <w:szCs w:val="24"/>
        </w:rPr>
      </w:pPr>
      <w:r w:rsidRPr="007A1D45">
        <w:rPr>
          <w:rFonts w:ascii="Calibri" w:hAnsi="Calibri" w:cs="Tahoma"/>
          <w:sz w:val="24"/>
          <w:szCs w:val="24"/>
        </w:rPr>
        <w:t xml:space="preserve">Το Επιχειρησιακό Πρόγραμμα (Ε.Π.) είναι ένα ολοκληρωμένο πρόγραμμα που εκπονεί κάθε δήμος και αφορά </w:t>
      </w:r>
      <w:r w:rsidR="008009C7">
        <w:rPr>
          <w:rFonts w:ascii="Calibri" w:hAnsi="Calibri" w:cs="Tahoma"/>
          <w:sz w:val="24"/>
          <w:szCs w:val="24"/>
        </w:rPr>
        <w:t>σ</w:t>
      </w:r>
      <w:r w:rsidRPr="007A1D45">
        <w:rPr>
          <w:rFonts w:ascii="Calibri" w:hAnsi="Calibri" w:cs="Tahoma"/>
          <w:sz w:val="24"/>
          <w:szCs w:val="24"/>
        </w:rPr>
        <w:t>τον μεσοπρόθεσμο προγραμματισμό του.</w:t>
      </w:r>
    </w:p>
    <w:p w:rsidR="007A1D45" w:rsidRPr="007A1D45" w:rsidRDefault="007A1D45" w:rsidP="008009C7">
      <w:pPr>
        <w:pStyle w:val="a4"/>
        <w:keepNext/>
        <w:keepLines/>
        <w:spacing w:before="120" w:line="340" w:lineRule="exact"/>
        <w:jc w:val="both"/>
        <w:rPr>
          <w:rFonts w:ascii="Calibri" w:hAnsi="Calibri" w:cs="Tahoma"/>
          <w:sz w:val="24"/>
          <w:szCs w:val="24"/>
        </w:rPr>
      </w:pPr>
      <w:r w:rsidRPr="007A1D45">
        <w:rPr>
          <w:rFonts w:ascii="Calibri" w:hAnsi="Calibri" w:cs="Tahoma"/>
          <w:sz w:val="24"/>
          <w:szCs w:val="24"/>
        </w:rPr>
        <w:t>Περιλαμβάνει το όραμα και τις πολιτικές του Δήμου, αλλά και τα έργα και τις δράσεις  που θα υλοποιήσει σε όλους τους τομείς ευθύνης του.</w:t>
      </w:r>
    </w:p>
    <w:p w:rsidR="007A1D45" w:rsidRPr="007A1D45" w:rsidRDefault="007A1D45" w:rsidP="008009C7">
      <w:pPr>
        <w:keepNext/>
        <w:keepLines/>
        <w:spacing w:before="120" w:after="120" w:line="340" w:lineRule="exact"/>
        <w:jc w:val="both"/>
        <w:rPr>
          <w:rFonts w:ascii="Calibri" w:hAnsi="Calibri" w:cs="Tahoma"/>
          <w:sz w:val="24"/>
          <w:szCs w:val="24"/>
        </w:rPr>
      </w:pPr>
      <w:r w:rsidRPr="007A1D45">
        <w:rPr>
          <w:rFonts w:ascii="Calibri" w:hAnsi="Calibri" w:cs="Tahoma"/>
          <w:sz w:val="24"/>
          <w:szCs w:val="24"/>
        </w:rPr>
        <w:t xml:space="preserve">Στόχος του Ε.Π. είναι η βελτίωση της λειτουργίας του δήμου, η παροχή καλύτερων υπηρεσιών προς τους δημότες και η ανάπτυξη της περιοχής. </w:t>
      </w:r>
    </w:p>
    <w:p w:rsidR="007A1D45" w:rsidRPr="007A1D45" w:rsidRDefault="007A1D45" w:rsidP="008009C7">
      <w:pPr>
        <w:keepNext/>
        <w:keepLines/>
        <w:spacing w:before="120" w:after="120" w:line="340" w:lineRule="exact"/>
        <w:jc w:val="both"/>
        <w:rPr>
          <w:rFonts w:ascii="Calibri" w:hAnsi="Calibri" w:cs="Tahoma"/>
          <w:sz w:val="24"/>
          <w:szCs w:val="24"/>
        </w:rPr>
      </w:pPr>
      <w:r w:rsidRPr="007A1D45">
        <w:rPr>
          <w:rFonts w:ascii="Calibri" w:hAnsi="Calibri" w:cs="Tahoma"/>
          <w:sz w:val="24"/>
          <w:szCs w:val="24"/>
        </w:rPr>
        <w:t xml:space="preserve">Το Ε.Π. εκπονείται από την Εκτελεστική Επιτροπή υπό τον ίδιο το Δήμαρχο με την υποστήριξη της υπηρεσίας προγραμματισμού και τη συνεργασία όλων των υπηρεσιών </w:t>
      </w:r>
      <w:r w:rsidR="008009C7">
        <w:rPr>
          <w:rFonts w:ascii="Calibri" w:hAnsi="Calibri" w:cs="Tahoma"/>
          <w:sz w:val="24"/>
          <w:szCs w:val="24"/>
        </w:rPr>
        <w:t xml:space="preserve">και των νομικών προσώπων </w:t>
      </w:r>
      <w:r w:rsidRPr="007A1D45">
        <w:rPr>
          <w:rFonts w:ascii="Calibri" w:hAnsi="Calibri" w:cs="Tahoma"/>
          <w:sz w:val="24"/>
          <w:szCs w:val="24"/>
        </w:rPr>
        <w:t xml:space="preserve">του δήμου. </w:t>
      </w:r>
    </w:p>
    <w:p w:rsidR="007A1D45" w:rsidRPr="007A1D45" w:rsidRDefault="007A1D45" w:rsidP="007A1D45">
      <w:pPr>
        <w:keepNext/>
        <w:keepLines/>
        <w:shd w:val="clear" w:color="auto" w:fill="C6D9F1" w:themeFill="text2" w:themeFillTint="33"/>
        <w:spacing w:before="120" w:after="120" w:line="340" w:lineRule="exact"/>
        <w:jc w:val="both"/>
        <w:rPr>
          <w:rFonts w:ascii="Calibri" w:hAnsi="Calibri" w:cs="Tahoma"/>
          <w:b/>
          <w:sz w:val="24"/>
          <w:szCs w:val="24"/>
        </w:rPr>
      </w:pPr>
      <w:r w:rsidRPr="007A1D45">
        <w:rPr>
          <w:rFonts w:ascii="Calibri" w:hAnsi="Calibri" w:cs="Tahoma"/>
          <w:b/>
          <w:bCs/>
          <w:sz w:val="24"/>
          <w:szCs w:val="24"/>
        </w:rPr>
        <w:t xml:space="preserve">Τι περιλαμβάνει το  Ε.Π. </w:t>
      </w:r>
    </w:p>
    <w:p w:rsidR="007A1D45" w:rsidRPr="007A1D45" w:rsidRDefault="007A1D45" w:rsidP="007A1D45">
      <w:pPr>
        <w:keepNext/>
        <w:keepLines/>
        <w:spacing w:before="120" w:after="120" w:line="340" w:lineRule="exact"/>
        <w:jc w:val="both"/>
        <w:rPr>
          <w:rFonts w:ascii="Calibri" w:hAnsi="Calibri" w:cs="Tahoma"/>
          <w:sz w:val="24"/>
          <w:szCs w:val="24"/>
        </w:rPr>
      </w:pPr>
      <w:r w:rsidRPr="007A1D45">
        <w:rPr>
          <w:rFonts w:ascii="Calibri" w:hAnsi="Calibri" w:cs="Tahoma"/>
          <w:sz w:val="24"/>
          <w:szCs w:val="24"/>
        </w:rPr>
        <w:t>Περιλαμβάνει δύο ενότητες:</w:t>
      </w:r>
    </w:p>
    <w:p w:rsidR="007A1D45" w:rsidRPr="007A1D45" w:rsidRDefault="007A1D45" w:rsidP="00BE3130">
      <w:pPr>
        <w:pStyle w:val="a5"/>
        <w:keepNext/>
        <w:keepLines/>
        <w:numPr>
          <w:ilvl w:val="0"/>
          <w:numId w:val="11"/>
        </w:numPr>
        <w:spacing w:before="120" w:after="120" w:line="340" w:lineRule="exact"/>
        <w:ind w:left="284" w:hanging="284"/>
        <w:contextualSpacing w:val="0"/>
        <w:jc w:val="both"/>
        <w:rPr>
          <w:rFonts w:ascii="Calibri" w:hAnsi="Calibri" w:cs="Tahoma"/>
          <w:sz w:val="24"/>
          <w:szCs w:val="24"/>
        </w:rPr>
      </w:pPr>
      <w:r w:rsidRPr="007A1D45">
        <w:rPr>
          <w:rFonts w:ascii="Calibri" w:hAnsi="Calibri" w:cs="Tahoma"/>
          <w:sz w:val="24"/>
          <w:szCs w:val="24"/>
        </w:rPr>
        <w:t>Η πρώτη, η οποία αφορά το στρατηγικό σχεδιασμό και η οποία τίθεται σε δημόσια διαβούλευση, αναλύει τις προτεραιότητες, δηλαδή τα θέματα με τα οποία θα ασχοληθεί ο δήμος και τους στόχους του για κάθε θέμα.</w:t>
      </w:r>
    </w:p>
    <w:p w:rsidR="007A1D45" w:rsidRPr="007A1D45" w:rsidRDefault="007A1D45" w:rsidP="00BE3130">
      <w:pPr>
        <w:pStyle w:val="a5"/>
        <w:keepNext/>
        <w:keepLines/>
        <w:numPr>
          <w:ilvl w:val="0"/>
          <w:numId w:val="11"/>
        </w:numPr>
        <w:spacing w:before="120" w:after="120" w:line="340" w:lineRule="exact"/>
        <w:ind w:left="284" w:hanging="284"/>
        <w:contextualSpacing w:val="0"/>
        <w:jc w:val="both"/>
        <w:rPr>
          <w:rFonts w:ascii="Calibri" w:hAnsi="Calibri" w:cs="Tahoma"/>
          <w:sz w:val="24"/>
          <w:szCs w:val="24"/>
        </w:rPr>
      </w:pPr>
      <w:r w:rsidRPr="007A1D45">
        <w:rPr>
          <w:rFonts w:ascii="Calibri" w:hAnsi="Calibri" w:cs="Tahoma"/>
          <w:sz w:val="24"/>
          <w:szCs w:val="24"/>
        </w:rPr>
        <w:t xml:space="preserve">Η δεύτερη, δηλαδή ο επιχειρησιακός προγραμματισμός, θα εκπονηθεί στη συνέχεια και θα περιλαμβάνει τις δράσεις για την επίτευξη των στόχων και τα οικονομικά στοιχεία των δράσεων. </w:t>
      </w:r>
    </w:p>
    <w:p w:rsidR="007A1D45" w:rsidRDefault="007A1D45" w:rsidP="007A1D45">
      <w:pPr>
        <w:spacing w:before="120" w:after="120" w:line="340" w:lineRule="exact"/>
        <w:jc w:val="both"/>
        <w:textAlignment w:val="baseline"/>
        <w:rPr>
          <w:rFonts w:cstheme="minorHAnsi"/>
          <w:sz w:val="24"/>
          <w:szCs w:val="24"/>
        </w:rPr>
      </w:pPr>
      <w:r w:rsidRPr="007A1D45">
        <w:rPr>
          <w:rFonts w:cstheme="minorHAnsi"/>
          <w:sz w:val="24"/>
          <w:szCs w:val="24"/>
        </w:rPr>
        <w:t xml:space="preserve">Το όραμα της Δημοτικής Αρχής είναι: </w:t>
      </w:r>
    </w:p>
    <w:p w:rsidR="007A1D45" w:rsidRPr="007A1D45" w:rsidRDefault="007A1D45" w:rsidP="007A1D45">
      <w:pPr>
        <w:spacing w:before="120" w:after="120" w:line="340" w:lineRule="exact"/>
        <w:jc w:val="both"/>
        <w:textAlignment w:val="baseline"/>
        <w:rPr>
          <w:rFonts w:cstheme="minorHAnsi"/>
          <w:b/>
          <w:sz w:val="24"/>
          <w:szCs w:val="24"/>
        </w:rPr>
      </w:pPr>
      <w:r w:rsidRPr="007A1D45">
        <w:rPr>
          <w:rFonts w:cstheme="minorHAnsi"/>
          <w:b/>
          <w:sz w:val="24"/>
          <w:szCs w:val="24"/>
        </w:rPr>
        <w:t>«</w:t>
      </w:r>
      <w:r w:rsidRPr="007A1D45">
        <w:rPr>
          <w:rFonts w:cstheme="minorHAnsi"/>
          <w:b/>
          <w:i/>
          <w:sz w:val="24"/>
          <w:szCs w:val="24"/>
        </w:rPr>
        <w:t>Να καταστήσει το Δήμο Πυλαίας</w:t>
      </w:r>
      <w:r w:rsidR="000165F8">
        <w:rPr>
          <w:rFonts w:cstheme="minorHAnsi"/>
          <w:b/>
          <w:i/>
          <w:sz w:val="24"/>
          <w:szCs w:val="24"/>
        </w:rPr>
        <w:t>-</w:t>
      </w:r>
      <w:r w:rsidRPr="007A1D45">
        <w:rPr>
          <w:rFonts w:cstheme="minorHAnsi"/>
          <w:b/>
          <w:i/>
          <w:sz w:val="24"/>
          <w:szCs w:val="24"/>
        </w:rPr>
        <w:t>Χορτιάτη Αειφόρο και Αποτελεσματικό, ικανό να εξυπηρετεί τις ανάγκες του πολίτη στο χρόνο και στον τόπο που τις χρειάζεται. Έναν Δήμο περιβαλλοντικά και πολιτιστικά ευαίσθητο, κοινωνικά προστατευτικό, καλά οργανωμένο, άρτια σχεδιασμένο και δομημένο με κατάλληλες υποδομές και διασυνδέσεις δικτύων, με υπηρεσίες δίκαιες για όλους τους πολίτες.  Ένα Δήμο ελκυστικό για τους επισκέπτες και φιλικό για τους κατοίκους του»</w:t>
      </w:r>
      <w:r w:rsidRPr="007A1D45">
        <w:rPr>
          <w:rFonts w:cstheme="minorHAnsi"/>
          <w:b/>
          <w:sz w:val="24"/>
          <w:szCs w:val="24"/>
        </w:rPr>
        <w:t>.</w:t>
      </w:r>
    </w:p>
    <w:p w:rsidR="007A1D45" w:rsidRPr="007A1D45" w:rsidRDefault="007A1D45" w:rsidP="007A1D45">
      <w:pPr>
        <w:pStyle w:val="Web"/>
        <w:keepNext/>
        <w:keepLines/>
        <w:spacing w:before="120" w:beforeAutospacing="0" w:after="120" w:afterAutospacing="0" w:line="340" w:lineRule="exact"/>
        <w:jc w:val="both"/>
        <w:rPr>
          <w:rFonts w:ascii="Calibri" w:hAnsi="Calibri" w:cs="Tahoma"/>
        </w:rPr>
      </w:pPr>
      <w:r w:rsidRPr="007A1D45">
        <w:rPr>
          <w:rFonts w:ascii="Calibri" w:hAnsi="Calibri" w:cs="Tahoma"/>
        </w:rPr>
        <w:lastRenderedPageBreak/>
        <w:t xml:space="preserve">Οι αρχές στις οποίες στηρίζεται </w:t>
      </w:r>
      <w:r w:rsidRPr="007A1D45">
        <w:rPr>
          <w:rFonts w:ascii="Calibri" w:hAnsi="Calibri" w:cs="Tahoma"/>
          <w:lang w:val="en-US"/>
        </w:rPr>
        <w:t>o</w:t>
      </w:r>
      <w:r w:rsidRPr="007A1D45">
        <w:rPr>
          <w:rFonts w:ascii="Calibri" w:hAnsi="Calibri" w:cs="Tahoma"/>
        </w:rPr>
        <w:t xml:space="preserve"> προγραμματισμός του Δήμου είναι:</w:t>
      </w:r>
    </w:p>
    <w:p w:rsidR="007A1D45" w:rsidRPr="007A1D45" w:rsidRDefault="007A1D45" w:rsidP="007A1D45">
      <w:pPr>
        <w:keepNext/>
        <w:keepLines/>
        <w:spacing w:before="120" w:after="240" w:line="340" w:lineRule="exact"/>
        <w:jc w:val="both"/>
        <w:rPr>
          <w:rFonts w:cs="Calibri"/>
          <w:b/>
          <w:i/>
          <w:sz w:val="24"/>
          <w:szCs w:val="24"/>
        </w:rPr>
      </w:pPr>
      <w:r w:rsidRPr="007A1D45">
        <w:rPr>
          <w:rFonts w:cs="Calibri"/>
          <w:b/>
          <w:i/>
          <w:sz w:val="24"/>
          <w:szCs w:val="24"/>
        </w:rPr>
        <w:t>«Η δίκαιη και διαφανής αντιμετώπιση των τοπικών ζητημάτων και η παροχή δημόσιων αγαθών και υπηρεσιών για την ικανοποίηση των αναγκών των κατοίκων και των τοπικών φορέων, με απώτερο σκοπό τη βιώσιμη κοινωνική και οικονομική ανάπτυξη της περιοχής.»</w:t>
      </w:r>
    </w:p>
    <w:p w:rsidR="007A1D45" w:rsidRPr="007A1D45" w:rsidRDefault="007A1D45" w:rsidP="00BE3130">
      <w:pPr>
        <w:keepNext/>
        <w:keepLines/>
        <w:spacing w:before="120" w:after="120" w:line="340" w:lineRule="exact"/>
        <w:jc w:val="both"/>
        <w:rPr>
          <w:rFonts w:ascii="Calibri" w:hAnsi="Calibri" w:cs="Tahoma"/>
          <w:sz w:val="24"/>
          <w:szCs w:val="24"/>
        </w:rPr>
      </w:pPr>
      <w:r w:rsidRPr="007A1D45">
        <w:rPr>
          <w:rFonts w:ascii="Calibri" w:hAnsi="Calibri" w:cs="Tahoma"/>
          <w:sz w:val="24"/>
          <w:szCs w:val="24"/>
        </w:rPr>
        <w:t>Οι άξονες προτεραιότητας του Ε.Π. είναι:</w:t>
      </w:r>
    </w:p>
    <w:p w:rsidR="007A1D45" w:rsidRPr="007A1D45" w:rsidRDefault="007A1D45" w:rsidP="008009C7">
      <w:pPr>
        <w:spacing w:before="80" w:after="80" w:line="340" w:lineRule="exact"/>
        <w:rPr>
          <w:rFonts w:ascii="Calibri" w:hAnsi="Calibri" w:cs="Calibri"/>
          <w:b/>
          <w:bCs/>
          <w:sz w:val="24"/>
          <w:szCs w:val="24"/>
        </w:rPr>
      </w:pPr>
      <w:r w:rsidRPr="007A1D45">
        <w:rPr>
          <w:rFonts w:ascii="Calibri" w:hAnsi="Calibri" w:cs="Calibri"/>
          <w:b/>
          <w:bCs/>
          <w:sz w:val="24"/>
          <w:szCs w:val="24"/>
        </w:rPr>
        <w:t>Άξονας 1 : Περιβάλλον και Ποιότητα Ζωής</w:t>
      </w:r>
    </w:p>
    <w:p w:rsidR="007A1D45" w:rsidRPr="007A1D45" w:rsidRDefault="007A1D45" w:rsidP="008009C7">
      <w:pPr>
        <w:spacing w:before="80" w:after="80" w:line="340" w:lineRule="exact"/>
        <w:rPr>
          <w:rFonts w:ascii="Calibri" w:hAnsi="Calibri" w:cs="Calibri"/>
          <w:b/>
          <w:bCs/>
          <w:sz w:val="24"/>
          <w:szCs w:val="24"/>
        </w:rPr>
      </w:pPr>
      <w:r w:rsidRPr="007A1D45">
        <w:rPr>
          <w:rFonts w:ascii="Calibri" w:hAnsi="Calibri" w:cs="Calibri"/>
          <w:b/>
          <w:bCs/>
          <w:sz w:val="24"/>
          <w:szCs w:val="24"/>
        </w:rPr>
        <w:t>Άξονας 2 : Κοινωνική Πολιτική</w:t>
      </w:r>
      <w:r>
        <w:rPr>
          <w:rFonts w:ascii="Calibri" w:hAnsi="Calibri" w:cs="Calibri"/>
          <w:b/>
          <w:bCs/>
          <w:sz w:val="24"/>
          <w:szCs w:val="24"/>
        </w:rPr>
        <w:t xml:space="preserve">, </w:t>
      </w:r>
      <w:r w:rsidRPr="007A1D45">
        <w:rPr>
          <w:rFonts w:ascii="Calibri" w:hAnsi="Calibri" w:cs="Calibri"/>
          <w:b/>
          <w:bCs/>
          <w:sz w:val="24"/>
          <w:szCs w:val="24"/>
        </w:rPr>
        <w:t>Παιδεία</w:t>
      </w:r>
      <w:r>
        <w:rPr>
          <w:rFonts w:ascii="Calibri" w:hAnsi="Calibri" w:cs="Calibri"/>
          <w:b/>
          <w:bCs/>
          <w:sz w:val="24"/>
          <w:szCs w:val="24"/>
        </w:rPr>
        <w:t xml:space="preserve">, </w:t>
      </w:r>
      <w:r w:rsidRPr="007A1D45">
        <w:rPr>
          <w:rFonts w:ascii="Calibri" w:hAnsi="Calibri" w:cs="Calibri"/>
          <w:b/>
          <w:bCs/>
          <w:sz w:val="24"/>
          <w:szCs w:val="24"/>
        </w:rPr>
        <w:t>Πολιτισμός και Αθλητισμός</w:t>
      </w:r>
    </w:p>
    <w:p w:rsidR="007A1D45" w:rsidRPr="007A1D45" w:rsidRDefault="007A1D45" w:rsidP="008009C7">
      <w:pPr>
        <w:spacing w:before="80" w:after="80" w:line="340" w:lineRule="exact"/>
        <w:rPr>
          <w:rFonts w:ascii="Calibri" w:hAnsi="Calibri" w:cs="Calibri"/>
          <w:b/>
          <w:bCs/>
          <w:sz w:val="24"/>
          <w:szCs w:val="24"/>
        </w:rPr>
      </w:pPr>
      <w:r w:rsidRPr="007A1D45">
        <w:rPr>
          <w:rFonts w:ascii="Calibri" w:hAnsi="Calibri" w:cs="Calibri"/>
          <w:b/>
          <w:bCs/>
          <w:sz w:val="24"/>
          <w:szCs w:val="24"/>
        </w:rPr>
        <w:t>Άξονας 3 : Τοπική Οικονομία</w:t>
      </w:r>
      <w:r>
        <w:rPr>
          <w:rFonts w:ascii="Calibri" w:hAnsi="Calibri" w:cs="Calibri"/>
          <w:b/>
          <w:bCs/>
          <w:sz w:val="24"/>
          <w:szCs w:val="24"/>
        </w:rPr>
        <w:t xml:space="preserve"> και </w:t>
      </w:r>
      <w:r w:rsidRPr="007A1D45">
        <w:rPr>
          <w:rFonts w:ascii="Calibri" w:hAnsi="Calibri" w:cs="Calibri"/>
          <w:b/>
          <w:bCs/>
          <w:sz w:val="24"/>
          <w:szCs w:val="24"/>
        </w:rPr>
        <w:t xml:space="preserve">Απασχόληση </w:t>
      </w:r>
    </w:p>
    <w:p w:rsidR="007A1D45" w:rsidRPr="007A1D45" w:rsidRDefault="007A1D45" w:rsidP="008009C7">
      <w:pPr>
        <w:spacing w:before="80" w:after="80" w:line="340" w:lineRule="exact"/>
        <w:ind w:left="1077" w:hanging="1077"/>
        <w:rPr>
          <w:rFonts w:ascii="Calibri" w:hAnsi="Calibri" w:cs="Calibri"/>
          <w:b/>
          <w:bCs/>
          <w:sz w:val="24"/>
          <w:szCs w:val="24"/>
        </w:rPr>
      </w:pPr>
      <w:r w:rsidRPr="007A1D45">
        <w:rPr>
          <w:rFonts w:ascii="Calibri" w:hAnsi="Calibri" w:cs="Calibri"/>
          <w:b/>
          <w:bCs/>
          <w:sz w:val="24"/>
          <w:szCs w:val="24"/>
        </w:rPr>
        <w:t xml:space="preserve">Άξονας 4 : Βελτίωση της Διοικητικής Ικανότητας και της Οικονομικής Κατάστασης  του Δήμου </w:t>
      </w:r>
    </w:p>
    <w:p w:rsidR="007A1D45" w:rsidRPr="007A1D45" w:rsidRDefault="007A1D45" w:rsidP="007A1D45">
      <w:pPr>
        <w:keepNext/>
        <w:keepLines/>
        <w:spacing w:before="240" w:after="360" w:line="340" w:lineRule="exact"/>
        <w:jc w:val="both"/>
        <w:rPr>
          <w:rFonts w:ascii="Calibri" w:hAnsi="Calibri" w:cs="Tahoma"/>
          <w:sz w:val="24"/>
          <w:szCs w:val="24"/>
        </w:rPr>
      </w:pPr>
      <w:r w:rsidRPr="007A1D45">
        <w:rPr>
          <w:rFonts w:ascii="Calibri" w:hAnsi="Calibri" w:cs="Tahoma"/>
          <w:sz w:val="24"/>
          <w:szCs w:val="24"/>
        </w:rPr>
        <w:t>Το ερωτηματολόγιο που ακολουθεί αφορά στην Α΄ φάση του Επιχειρησιακού Προγράμματος, δηλαδή στο Στρατηγικό Σχεδιασμό.</w:t>
      </w:r>
    </w:p>
    <w:tbl>
      <w:tblPr>
        <w:tblW w:w="9049" w:type="dxa"/>
        <w:tblLook w:val="01E0" w:firstRow="1" w:lastRow="1" w:firstColumn="1" w:lastColumn="1" w:noHBand="0" w:noVBand="0"/>
      </w:tblPr>
      <w:tblGrid>
        <w:gridCol w:w="2358"/>
        <w:gridCol w:w="232"/>
        <w:gridCol w:w="6459"/>
      </w:tblGrid>
      <w:tr w:rsidR="003932AC" w:rsidRPr="00196CE7" w:rsidTr="008009C7">
        <w:trPr>
          <w:trHeight w:val="567"/>
        </w:trPr>
        <w:tc>
          <w:tcPr>
            <w:tcW w:w="2358" w:type="dxa"/>
          </w:tcPr>
          <w:p w:rsidR="003932AC" w:rsidRPr="008009C7" w:rsidRDefault="003932AC" w:rsidP="008009C7">
            <w:pPr>
              <w:suppressAutoHyphens/>
              <w:spacing w:before="40" w:after="40" w:line="240" w:lineRule="auto"/>
              <w:jc w:val="right"/>
              <w:rPr>
                <w:rFonts w:cs="Arial"/>
                <w:b/>
                <w:bCs/>
                <w:lang w:eastAsia="ar-SA"/>
              </w:rPr>
            </w:pPr>
            <w:r w:rsidRPr="008009C7">
              <w:rPr>
                <w:rFonts w:cs="Arial"/>
                <w:b/>
                <w:bCs/>
                <w:lang w:eastAsia="ar-SA"/>
              </w:rPr>
              <w:t>Ονοματεπώνυμο</w:t>
            </w:r>
            <w:r w:rsidR="00B41237" w:rsidRPr="008009C7">
              <w:rPr>
                <w:rFonts w:cs="Arial"/>
                <w:b/>
                <w:bCs/>
                <w:lang w:eastAsia="ar-SA"/>
              </w:rPr>
              <w:t>:</w:t>
            </w:r>
          </w:p>
          <w:p w:rsidR="00196CE7" w:rsidRPr="008009C7" w:rsidRDefault="00196CE7" w:rsidP="008009C7">
            <w:pPr>
              <w:suppressAutoHyphens/>
              <w:spacing w:before="40" w:after="40" w:line="240" w:lineRule="auto"/>
              <w:jc w:val="right"/>
              <w:rPr>
                <w:rFonts w:cs="Arial"/>
                <w:bCs/>
                <w:lang w:eastAsia="ar-SA"/>
              </w:rPr>
            </w:pPr>
            <w:r w:rsidRPr="008009C7">
              <w:rPr>
                <w:rFonts w:cs="Arial"/>
                <w:bCs/>
                <w:lang w:eastAsia="ar-SA"/>
              </w:rPr>
              <w:t>(προεταιρικά)</w:t>
            </w:r>
          </w:p>
        </w:tc>
        <w:tc>
          <w:tcPr>
            <w:tcW w:w="232" w:type="dxa"/>
            <w:tcBorders>
              <w:right w:val="single" w:sz="4" w:space="0" w:color="auto"/>
            </w:tcBorders>
          </w:tcPr>
          <w:p w:rsidR="003932AC" w:rsidRPr="008009C7" w:rsidRDefault="003932AC" w:rsidP="00B41237">
            <w:pPr>
              <w:suppressAutoHyphens/>
              <w:spacing w:before="120" w:after="120" w:line="240" w:lineRule="auto"/>
              <w:rPr>
                <w:rFonts w:cs="Arial"/>
                <w:lang w:eastAsia="ar-SA"/>
              </w:rPr>
            </w:pPr>
          </w:p>
        </w:tc>
        <w:tc>
          <w:tcPr>
            <w:tcW w:w="6459" w:type="dxa"/>
            <w:tcBorders>
              <w:top w:val="single" w:sz="4" w:space="0" w:color="auto"/>
              <w:left w:val="single" w:sz="4" w:space="0" w:color="auto"/>
              <w:bottom w:val="single" w:sz="4" w:space="0" w:color="auto"/>
              <w:right w:val="single" w:sz="4" w:space="0" w:color="auto"/>
            </w:tcBorders>
            <w:vAlign w:val="center"/>
          </w:tcPr>
          <w:p w:rsidR="003932AC" w:rsidRPr="008009C7" w:rsidRDefault="003932AC" w:rsidP="00E014A8">
            <w:pPr>
              <w:suppressAutoHyphens/>
              <w:spacing w:before="120" w:after="120" w:line="240" w:lineRule="auto"/>
              <w:rPr>
                <w:rFonts w:cs="Arial"/>
                <w:lang w:eastAsia="ar-SA"/>
              </w:rPr>
            </w:pPr>
          </w:p>
        </w:tc>
      </w:tr>
      <w:tr w:rsidR="003932AC" w:rsidRPr="00196CE7" w:rsidTr="008009C7">
        <w:trPr>
          <w:trHeight w:val="567"/>
        </w:trPr>
        <w:tc>
          <w:tcPr>
            <w:tcW w:w="2358" w:type="dxa"/>
          </w:tcPr>
          <w:p w:rsidR="003932AC" w:rsidRPr="008009C7" w:rsidRDefault="003932AC" w:rsidP="008009C7">
            <w:pPr>
              <w:suppressAutoHyphens/>
              <w:spacing w:before="40" w:after="40" w:line="240" w:lineRule="auto"/>
              <w:jc w:val="right"/>
              <w:rPr>
                <w:rFonts w:cs="Arial"/>
                <w:b/>
                <w:bCs/>
                <w:lang w:eastAsia="ar-SA"/>
              </w:rPr>
            </w:pPr>
            <w:r w:rsidRPr="008009C7">
              <w:rPr>
                <w:rFonts w:cs="Arial"/>
                <w:b/>
                <w:bCs/>
                <w:lang w:eastAsia="ar-SA"/>
              </w:rPr>
              <w:t>Διεύθυνση</w:t>
            </w:r>
            <w:r w:rsidR="00B41237" w:rsidRPr="008009C7">
              <w:rPr>
                <w:rFonts w:cs="Arial"/>
                <w:b/>
                <w:bCs/>
                <w:lang w:eastAsia="ar-SA"/>
              </w:rPr>
              <w:t>:</w:t>
            </w:r>
          </w:p>
          <w:p w:rsidR="00196CE7" w:rsidRPr="008009C7" w:rsidRDefault="00196CE7" w:rsidP="008009C7">
            <w:pPr>
              <w:suppressAutoHyphens/>
              <w:spacing w:before="40" w:after="40" w:line="240" w:lineRule="auto"/>
              <w:jc w:val="right"/>
              <w:rPr>
                <w:rFonts w:cs="Arial"/>
                <w:bCs/>
                <w:lang w:eastAsia="ar-SA"/>
              </w:rPr>
            </w:pPr>
            <w:r w:rsidRPr="008009C7">
              <w:rPr>
                <w:rFonts w:cs="Arial"/>
                <w:bCs/>
                <w:lang w:eastAsia="ar-SA"/>
              </w:rPr>
              <w:t>(προεταιρικά)</w:t>
            </w:r>
          </w:p>
        </w:tc>
        <w:tc>
          <w:tcPr>
            <w:tcW w:w="232" w:type="dxa"/>
            <w:tcBorders>
              <w:right w:val="single" w:sz="4" w:space="0" w:color="auto"/>
            </w:tcBorders>
          </w:tcPr>
          <w:p w:rsidR="003932AC" w:rsidRPr="008009C7" w:rsidRDefault="003932AC" w:rsidP="00B41237">
            <w:pPr>
              <w:suppressAutoHyphens/>
              <w:spacing w:before="120" w:after="120" w:line="240" w:lineRule="auto"/>
              <w:rPr>
                <w:rFonts w:cs="Arial"/>
                <w:lang w:eastAsia="ar-SA"/>
              </w:rPr>
            </w:pPr>
          </w:p>
        </w:tc>
        <w:tc>
          <w:tcPr>
            <w:tcW w:w="6459" w:type="dxa"/>
            <w:tcBorders>
              <w:top w:val="single" w:sz="4" w:space="0" w:color="auto"/>
              <w:left w:val="single" w:sz="4" w:space="0" w:color="auto"/>
              <w:bottom w:val="single" w:sz="4" w:space="0" w:color="auto"/>
              <w:right w:val="single" w:sz="4" w:space="0" w:color="auto"/>
            </w:tcBorders>
            <w:vAlign w:val="center"/>
          </w:tcPr>
          <w:p w:rsidR="003932AC" w:rsidRPr="008009C7" w:rsidRDefault="003932AC" w:rsidP="00E014A8">
            <w:pPr>
              <w:suppressAutoHyphens/>
              <w:spacing w:before="120" w:after="120" w:line="240" w:lineRule="auto"/>
              <w:rPr>
                <w:rFonts w:cs="Arial"/>
                <w:lang w:eastAsia="ar-SA"/>
              </w:rPr>
            </w:pPr>
          </w:p>
        </w:tc>
      </w:tr>
      <w:tr w:rsidR="003932AC" w:rsidRPr="00196CE7" w:rsidTr="008009C7">
        <w:trPr>
          <w:trHeight w:val="567"/>
        </w:trPr>
        <w:tc>
          <w:tcPr>
            <w:tcW w:w="2358" w:type="dxa"/>
          </w:tcPr>
          <w:p w:rsidR="003932AC" w:rsidRPr="008009C7" w:rsidRDefault="003932AC" w:rsidP="008009C7">
            <w:pPr>
              <w:suppressAutoHyphens/>
              <w:spacing w:before="40" w:after="40" w:line="240" w:lineRule="auto"/>
              <w:jc w:val="right"/>
              <w:rPr>
                <w:rFonts w:cs="Arial"/>
                <w:b/>
                <w:bCs/>
                <w:lang w:eastAsia="ar-SA"/>
              </w:rPr>
            </w:pPr>
            <w:r w:rsidRPr="008009C7">
              <w:rPr>
                <w:rFonts w:cs="Arial"/>
                <w:b/>
                <w:bCs/>
                <w:lang w:eastAsia="ar-SA"/>
              </w:rPr>
              <w:t>Τηλ.</w:t>
            </w:r>
            <w:r w:rsidR="00364EBA" w:rsidRPr="008009C7">
              <w:rPr>
                <w:rFonts w:cs="Arial"/>
                <w:b/>
                <w:bCs/>
                <w:lang w:eastAsia="ar-SA"/>
              </w:rPr>
              <w:t xml:space="preserve"> επικ.</w:t>
            </w:r>
            <w:r w:rsidR="00B41237" w:rsidRPr="008009C7">
              <w:rPr>
                <w:rFonts w:cs="Arial"/>
                <w:b/>
                <w:bCs/>
                <w:lang w:eastAsia="ar-SA"/>
              </w:rPr>
              <w:t>:</w:t>
            </w:r>
          </w:p>
          <w:p w:rsidR="00196CE7" w:rsidRPr="008009C7" w:rsidRDefault="00196CE7" w:rsidP="008009C7">
            <w:pPr>
              <w:suppressAutoHyphens/>
              <w:spacing w:before="40" w:after="40" w:line="240" w:lineRule="auto"/>
              <w:jc w:val="right"/>
              <w:rPr>
                <w:rFonts w:cs="Arial"/>
                <w:bCs/>
                <w:lang w:eastAsia="ar-SA"/>
              </w:rPr>
            </w:pPr>
            <w:r w:rsidRPr="008009C7">
              <w:rPr>
                <w:rFonts w:cs="Arial"/>
                <w:bCs/>
                <w:lang w:eastAsia="ar-SA"/>
              </w:rPr>
              <w:t>(προεταιρικά)</w:t>
            </w:r>
          </w:p>
        </w:tc>
        <w:tc>
          <w:tcPr>
            <w:tcW w:w="232" w:type="dxa"/>
            <w:tcBorders>
              <w:right w:val="single" w:sz="4" w:space="0" w:color="auto"/>
            </w:tcBorders>
          </w:tcPr>
          <w:p w:rsidR="003932AC" w:rsidRPr="008009C7" w:rsidRDefault="003932AC" w:rsidP="00B41237">
            <w:pPr>
              <w:suppressAutoHyphens/>
              <w:spacing w:before="120" w:after="120" w:line="240" w:lineRule="auto"/>
              <w:rPr>
                <w:rFonts w:cs="Arial"/>
                <w:lang w:eastAsia="ar-SA"/>
              </w:rPr>
            </w:pPr>
          </w:p>
        </w:tc>
        <w:tc>
          <w:tcPr>
            <w:tcW w:w="6459" w:type="dxa"/>
            <w:tcBorders>
              <w:top w:val="single" w:sz="4" w:space="0" w:color="auto"/>
              <w:left w:val="single" w:sz="4" w:space="0" w:color="auto"/>
              <w:bottom w:val="single" w:sz="4" w:space="0" w:color="auto"/>
              <w:right w:val="single" w:sz="4" w:space="0" w:color="auto"/>
            </w:tcBorders>
            <w:vAlign w:val="center"/>
          </w:tcPr>
          <w:p w:rsidR="003932AC" w:rsidRPr="008009C7" w:rsidRDefault="003932AC" w:rsidP="00E014A8">
            <w:pPr>
              <w:suppressAutoHyphens/>
              <w:spacing w:before="120" w:after="120" w:line="240" w:lineRule="auto"/>
              <w:rPr>
                <w:rFonts w:cs="Arial"/>
                <w:lang w:eastAsia="ar-SA"/>
              </w:rPr>
            </w:pPr>
          </w:p>
        </w:tc>
      </w:tr>
      <w:tr w:rsidR="00196CE7" w:rsidRPr="00196CE7" w:rsidTr="008009C7">
        <w:trPr>
          <w:trHeight w:val="567"/>
        </w:trPr>
        <w:tc>
          <w:tcPr>
            <w:tcW w:w="2358" w:type="dxa"/>
          </w:tcPr>
          <w:p w:rsidR="00196CE7" w:rsidRPr="008009C7" w:rsidRDefault="00196CE7" w:rsidP="008009C7">
            <w:pPr>
              <w:suppressAutoHyphens/>
              <w:spacing w:before="40" w:after="40" w:line="240" w:lineRule="auto"/>
              <w:jc w:val="right"/>
              <w:rPr>
                <w:rFonts w:cs="Arial"/>
                <w:b/>
                <w:bCs/>
                <w:lang w:eastAsia="ar-SA"/>
              </w:rPr>
            </w:pPr>
            <w:r w:rsidRPr="008009C7">
              <w:rPr>
                <w:rFonts w:cs="Arial"/>
                <w:b/>
                <w:bCs/>
                <w:lang w:eastAsia="ar-SA"/>
              </w:rPr>
              <w:t>Δημοτική Κοινότητα</w:t>
            </w:r>
            <w:r w:rsidR="00B41237" w:rsidRPr="008009C7">
              <w:rPr>
                <w:rFonts w:cs="Arial"/>
                <w:b/>
                <w:bCs/>
                <w:lang w:eastAsia="ar-SA"/>
              </w:rPr>
              <w:t>:</w:t>
            </w:r>
          </w:p>
          <w:p w:rsidR="00196CE7" w:rsidRPr="008009C7" w:rsidRDefault="00196CE7" w:rsidP="008009C7">
            <w:pPr>
              <w:suppressAutoHyphens/>
              <w:spacing w:before="40" w:after="40" w:line="240" w:lineRule="auto"/>
              <w:jc w:val="right"/>
              <w:rPr>
                <w:rFonts w:cs="Arial"/>
                <w:bCs/>
                <w:lang w:eastAsia="ar-SA"/>
              </w:rPr>
            </w:pPr>
            <w:r w:rsidRPr="008009C7">
              <w:rPr>
                <w:rFonts w:cs="Arial"/>
                <w:bCs/>
                <w:lang w:eastAsia="ar-SA"/>
              </w:rPr>
              <w:t>(υποχρεωτικά)</w:t>
            </w:r>
          </w:p>
        </w:tc>
        <w:tc>
          <w:tcPr>
            <w:tcW w:w="232" w:type="dxa"/>
            <w:tcBorders>
              <w:right w:val="single" w:sz="4" w:space="0" w:color="auto"/>
            </w:tcBorders>
          </w:tcPr>
          <w:p w:rsidR="00196CE7" w:rsidRPr="008009C7" w:rsidRDefault="00196CE7" w:rsidP="00B41237">
            <w:pPr>
              <w:suppressAutoHyphens/>
              <w:spacing w:before="120" w:after="120" w:line="240" w:lineRule="auto"/>
              <w:rPr>
                <w:rFonts w:cs="Arial"/>
                <w:lang w:eastAsia="ar-SA"/>
              </w:rPr>
            </w:pPr>
          </w:p>
        </w:tc>
        <w:tc>
          <w:tcPr>
            <w:tcW w:w="6459" w:type="dxa"/>
            <w:tcBorders>
              <w:top w:val="single" w:sz="4" w:space="0" w:color="auto"/>
              <w:left w:val="single" w:sz="4" w:space="0" w:color="auto"/>
              <w:bottom w:val="single" w:sz="4" w:space="0" w:color="auto"/>
              <w:right w:val="single" w:sz="4" w:space="0" w:color="auto"/>
            </w:tcBorders>
            <w:vAlign w:val="center"/>
          </w:tcPr>
          <w:p w:rsidR="00196CE7" w:rsidRPr="008009C7" w:rsidRDefault="00196CE7" w:rsidP="00E014A8">
            <w:pPr>
              <w:suppressAutoHyphens/>
              <w:spacing w:before="120" w:after="120" w:line="240" w:lineRule="auto"/>
              <w:rPr>
                <w:rFonts w:cs="Arial"/>
                <w:lang w:eastAsia="ar-SA"/>
              </w:rPr>
            </w:pPr>
          </w:p>
        </w:tc>
      </w:tr>
    </w:tbl>
    <w:p w:rsidR="003932AC" w:rsidRPr="00196CE7" w:rsidRDefault="003932AC" w:rsidP="00B41237">
      <w:pPr>
        <w:suppressAutoHyphens/>
        <w:spacing w:before="240" w:after="240" w:line="240" w:lineRule="auto"/>
        <w:ind w:left="284"/>
        <w:jc w:val="center"/>
        <w:rPr>
          <w:rFonts w:cs="Arial"/>
          <w:sz w:val="24"/>
          <w:szCs w:val="24"/>
          <w:lang w:eastAsia="ar-SA"/>
        </w:rPr>
      </w:pPr>
      <w:r w:rsidRPr="00196CE7">
        <w:rPr>
          <w:rFonts w:cs="Arial"/>
          <w:b/>
          <w:bCs/>
          <w:sz w:val="24"/>
          <w:szCs w:val="24"/>
          <w:lang w:eastAsia="ar-SA"/>
        </w:rPr>
        <w:t>Γνωρίζετε τι είναι το Επιχειρησιακό Πρόγραμμα</w:t>
      </w:r>
      <w:r w:rsidR="006A1130" w:rsidRPr="00196CE7">
        <w:rPr>
          <w:rFonts w:cs="Arial"/>
          <w:b/>
          <w:bCs/>
          <w:sz w:val="24"/>
          <w:szCs w:val="24"/>
          <w:lang w:eastAsia="ar-SA"/>
        </w:rPr>
        <w:t xml:space="preserve"> 201</w:t>
      </w:r>
      <w:r w:rsidR="000165F8">
        <w:rPr>
          <w:rFonts w:cs="Arial"/>
          <w:b/>
          <w:bCs/>
          <w:sz w:val="24"/>
          <w:szCs w:val="24"/>
          <w:lang w:eastAsia="ar-SA"/>
        </w:rPr>
        <w:t>6</w:t>
      </w:r>
      <w:r w:rsidR="006A1130" w:rsidRPr="00196CE7">
        <w:rPr>
          <w:rFonts w:cs="Arial"/>
          <w:b/>
          <w:bCs/>
          <w:sz w:val="24"/>
          <w:szCs w:val="24"/>
          <w:lang w:eastAsia="ar-SA"/>
        </w:rPr>
        <w:t>-2019</w:t>
      </w:r>
      <w:r w:rsidRPr="00196CE7">
        <w:rPr>
          <w:rFonts w:cs="Arial"/>
          <w:b/>
          <w:bCs/>
          <w:sz w:val="24"/>
          <w:szCs w:val="24"/>
          <w:lang w:eastAsia="ar-SA"/>
        </w:rPr>
        <w:t xml:space="preserve"> του Δήμου;</w:t>
      </w:r>
    </w:p>
    <w:tbl>
      <w:tblPr>
        <w:tblW w:w="0" w:type="auto"/>
        <w:jc w:val="center"/>
        <w:tblLayout w:type="fixed"/>
        <w:tblLook w:val="01E0" w:firstRow="1" w:lastRow="1" w:firstColumn="1" w:lastColumn="1" w:noHBand="0" w:noVBand="0"/>
      </w:tblPr>
      <w:tblGrid>
        <w:gridCol w:w="850"/>
        <w:gridCol w:w="717"/>
        <w:gridCol w:w="244"/>
        <w:gridCol w:w="758"/>
        <w:gridCol w:w="722"/>
      </w:tblGrid>
      <w:tr w:rsidR="00CA663F" w:rsidRPr="00196CE7" w:rsidTr="008009C7">
        <w:trPr>
          <w:trHeight w:val="454"/>
          <w:jc w:val="center"/>
        </w:trPr>
        <w:tc>
          <w:tcPr>
            <w:tcW w:w="850" w:type="dxa"/>
            <w:tcBorders>
              <w:top w:val="single" w:sz="4" w:space="0" w:color="auto"/>
              <w:left w:val="single" w:sz="4" w:space="0" w:color="auto"/>
              <w:bottom w:val="single" w:sz="4" w:space="0" w:color="auto"/>
              <w:right w:val="single" w:sz="4" w:space="0" w:color="auto"/>
            </w:tcBorders>
          </w:tcPr>
          <w:p w:rsidR="00CA663F" w:rsidRPr="008009C7" w:rsidRDefault="00CA663F" w:rsidP="008009C7">
            <w:pPr>
              <w:suppressAutoHyphens/>
              <w:spacing w:before="60" w:after="60" w:line="240" w:lineRule="auto"/>
              <w:jc w:val="center"/>
              <w:rPr>
                <w:rFonts w:cs="Arial"/>
                <w:b/>
                <w:bCs/>
                <w:lang w:eastAsia="ar-SA"/>
              </w:rPr>
            </w:pPr>
            <w:r w:rsidRPr="008009C7">
              <w:rPr>
                <w:rFonts w:cs="Arial"/>
                <w:b/>
                <w:bCs/>
                <w:lang w:eastAsia="ar-SA"/>
              </w:rPr>
              <w:t>ΝΑΙ</w:t>
            </w:r>
          </w:p>
        </w:tc>
        <w:tc>
          <w:tcPr>
            <w:tcW w:w="717" w:type="dxa"/>
            <w:tcBorders>
              <w:top w:val="single" w:sz="4" w:space="0" w:color="auto"/>
              <w:left w:val="single" w:sz="4" w:space="0" w:color="auto"/>
              <w:bottom w:val="single" w:sz="4" w:space="0" w:color="auto"/>
              <w:right w:val="single" w:sz="4" w:space="0" w:color="auto"/>
            </w:tcBorders>
          </w:tcPr>
          <w:p w:rsidR="00CA663F" w:rsidRPr="008009C7" w:rsidRDefault="00CA663F" w:rsidP="008009C7">
            <w:pPr>
              <w:suppressAutoHyphens/>
              <w:spacing w:before="60" w:after="60" w:line="240" w:lineRule="auto"/>
              <w:rPr>
                <w:rFonts w:cs="Arial"/>
                <w:lang w:eastAsia="ar-SA"/>
              </w:rPr>
            </w:pPr>
          </w:p>
        </w:tc>
        <w:tc>
          <w:tcPr>
            <w:tcW w:w="244" w:type="dxa"/>
            <w:tcBorders>
              <w:left w:val="single" w:sz="4" w:space="0" w:color="auto"/>
              <w:right w:val="single" w:sz="4" w:space="0" w:color="auto"/>
            </w:tcBorders>
          </w:tcPr>
          <w:p w:rsidR="00CA663F" w:rsidRPr="008009C7" w:rsidRDefault="00CA663F" w:rsidP="008009C7">
            <w:pPr>
              <w:suppressAutoHyphens/>
              <w:spacing w:before="60" w:after="60" w:line="240" w:lineRule="auto"/>
              <w:rPr>
                <w:rFonts w:cs="Arial"/>
                <w:lang w:eastAsia="ar-SA"/>
              </w:rPr>
            </w:pPr>
          </w:p>
        </w:tc>
        <w:tc>
          <w:tcPr>
            <w:tcW w:w="758" w:type="dxa"/>
            <w:tcBorders>
              <w:top w:val="single" w:sz="4" w:space="0" w:color="auto"/>
              <w:left w:val="single" w:sz="4" w:space="0" w:color="auto"/>
              <w:bottom w:val="single" w:sz="4" w:space="0" w:color="auto"/>
              <w:right w:val="single" w:sz="4" w:space="0" w:color="auto"/>
            </w:tcBorders>
            <w:vAlign w:val="center"/>
          </w:tcPr>
          <w:p w:rsidR="00CA663F" w:rsidRPr="008009C7" w:rsidRDefault="00CA663F" w:rsidP="008009C7">
            <w:pPr>
              <w:suppressAutoHyphens/>
              <w:spacing w:before="60" w:after="60" w:line="240" w:lineRule="auto"/>
              <w:jc w:val="center"/>
              <w:rPr>
                <w:rFonts w:cs="Arial"/>
                <w:b/>
                <w:lang w:eastAsia="ar-SA"/>
              </w:rPr>
            </w:pPr>
            <w:r w:rsidRPr="008009C7">
              <w:rPr>
                <w:rFonts w:cs="Arial"/>
                <w:b/>
                <w:lang w:eastAsia="ar-SA"/>
              </w:rPr>
              <w:t>ΟΧΙ</w:t>
            </w:r>
          </w:p>
        </w:tc>
        <w:tc>
          <w:tcPr>
            <w:tcW w:w="722" w:type="dxa"/>
            <w:tcBorders>
              <w:top w:val="single" w:sz="4" w:space="0" w:color="auto"/>
              <w:left w:val="single" w:sz="4" w:space="0" w:color="auto"/>
              <w:bottom w:val="single" w:sz="4" w:space="0" w:color="auto"/>
              <w:right w:val="single" w:sz="4" w:space="0" w:color="auto"/>
            </w:tcBorders>
          </w:tcPr>
          <w:p w:rsidR="00CA663F" w:rsidRPr="008009C7" w:rsidRDefault="00CA663F" w:rsidP="008009C7">
            <w:pPr>
              <w:suppressAutoHyphens/>
              <w:spacing w:before="60" w:after="60" w:line="240" w:lineRule="auto"/>
              <w:jc w:val="center"/>
              <w:rPr>
                <w:rFonts w:cs="Arial"/>
                <w:lang w:eastAsia="ar-SA"/>
              </w:rPr>
            </w:pPr>
          </w:p>
        </w:tc>
      </w:tr>
    </w:tbl>
    <w:p w:rsidR="003932AC" w:rsidRDefault="003932AC" w:rsidP="00B41237">
      <w:pPr>
        <w:suppressAutoHyphens/>
        <w:spacing w:before="360" w:after="240" w:line="240" w:lineRule="auto"/>
        <w:ind w:left="142"/>
        <w:rPr>
          <w:rFonts w:cs="Arial"/>
          <w:b/>
          <w:bCs/>
          <w:sz w:val="24"/>
          <w:szCs w:val="24"/>
          <w:lang w:eastAsia="ar-SA"/>
        </w:rPr>
      </w:pPr>
      <w:r w:rsidRPr="00196CE7">
        <w:rPr>
          <w:rFonts w:cs="Arial"/>
          <w:b/>
          <w:bCs/>
          <w:sz w:val="24"/>
          <w:szCs w:val="24"/>
          <w:lang w:eastAsia="ar-SA"/>
        </w:rPr>
        <w:t>Αν ναι, πως ενημερωθήκατε για αυτό;</w:t>
      </w:r>
      <w:r w:rsidR="00B41237">
        <w:rPr>
          <w:rFonts w:cs="Arial"/>
          <w:b/>
          <w:bCs/>
          <w:sz w:val="24"/>
          <w:szCs w:val="24"/>
          <w:lang w:eastAsia="ar-SA"/>
        </w:rPr>
        <w:t xml:space="preserve"> </w:t>
      </w:r>
    </w:p>
    <w:tbl>
      <w:tblPr>
        <w:tblW w:w="8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3"/>
        <w:gridCol w:w="1004"/>
      </w:tblGrid>
      <w:tr w:rsidR="00196CE7" w:rsidRPr="00196CE7" w:rsidTr="008009C7">
        <w:trPr>
          <w:trHeight w:val="20"/>
        </w:trPr>
        <w:tc>
          <w:tcPr>
            <w:tcW w:w="7843" w:type="dxa"/>
          </w:tcPr>
          <w:p w:rsidR="00196CE7" w:rsidRPr="008009C7" w:rsidRDefault="00196CE7" w:rsidP="00BE3130">
            <w:pPr>
              <w:spacing w:before="80" w:after="80" w:line="240" w:lineRule="auto"/>
              <w:rPr>
                <w:lang w:eastAsia="ar-SA"/>
              </w:rPr>
            </w:pPr>
            <w:r w:rsidRPr="008009C7">
              <w:rPr>
                <w:lang w:eastAsia="ar-SA"/>
              </w:rPr>
              <w:t>Από το Δήμο και εκπροσώπους του Δήμου</w:t>
            </w:r>
          </w:p>
        </w:tc>
        <w:tc>
          <w:tcPr>
            <w:tcW w:w="1004" w:type="dxa"/>
            <w:vAlign w:val="center"/>
          </w:tcPr>
          <w:p w:rsidR="00196CE7" w:rsidRPr="008009C7" w:rsidRDefault="00196CE7" w:rsidP="008009C7">
            <w:pPr>
              <w:spacing w:before="60" w:after="60" w:line="240" w:lineRule="auto"/>
              <w:jc w:val="center"/>
              <w:rPr>
                <w:lang w:eastAsia="ar-SA"/>
              </w:rPr>
            </w:pPr>
          </w:p>
        </w:tc>
      </w:tr>
      <w:tr w:rsidR="00196CE7" w:rsidRPr="00196CE7" w:rsidTr="008009C7">
        <w:trPr>
          <w:trHeight w:val="20"/>
        </w:trPr>
        <w:tc>
          <w:tcPr>
            <w:tcW w:w="7843" w:type="dxa"/>
          </w:tcPr>
          <w:p w:rsidR="00196CE7" w:rsidRPr="008009C7" w:rsidRDefault="00196CE7" w:rsidP="00BE3130">
            <w:pPr>
              <w:spacing w:before="80" w:after="80" w:line="240" w:lineRule="auto"/>
              <w:rPr>
                <w:lang w:eastAsia="ar-SA"/>
              </w:rPr>
            </w:pPr>
            <w:r w:rsidRPr="008009C7">
              <w:rPr>
                <w:lang w:eastAsia="ar-SA"/>
              </w:rPr>
              <w:t>Από την ιστοσελίδα του Δήμου</w:t>
            </w:r>
          </w:p>
        </w:tc>
        <w:tc>
          <w:tcPr>
            <w:tcW w:w="1004" w:type="dxa"/>
            <w:vAlign w:val="center"/>
          </w:tcPr>
          <w:p w:rsidR="00196CE7" w:rsidRPr="008009C7" w:rsidRDefault="00196CE7" w:rsidP="008009C7">
            <w:pPr>
              <w:spacing w:before="60" w:after="60" w:line="240" w:lineRule="auto"/>
              <w:jc w:val="center"/>
              <w:rPr>
                <w:lang w:eastAsia="ar-SA"/>
              </w:rPr>
            </w:pPr>
          </w:p>
        </w:tc>
      </w:tr>
      <w:tr w:rsidR="00196CE7" w:rsidRPr="00196CE7" w:rsidTr="008009C7">
        <w:trPr>
          <w:trHeight w:val="20"/>
        </w:trPr>
        <w:tc>
          <w:tcPr>
            <w:tcW w:w="7843" w:type="dxa"/>
          </w:tcPr>
          <w:p w:rsidR="00196CE7" w:rsidRPr="008009C7" w:rsidRDefault="00196CE7" w:rsidP="00BE3130">
            <w:pPr>
              <w:spacing w:before="80" w:after="80" w:line="240" w:lineRule="auto"/>
              <w:rPr>
                <w:lang w:eastAsia="ar-SA"/>
              </w:rPr>
            </w:pPr>
            <w:r w:rsidRPr="008009C7">
              <w:rPr>
                <w:lang w:eastAsia="ar-SA"/>
              </w:rPr>
              <w:t>Από τη Δημοτική Επιτροπή Διαβούλευσης</w:t>
            </w:r>
          </w:p>
        </w:tc>
        <w:tc>
          <w:tcPr>
            <w:tcW w:w="1004" w:type="dxa"/>
            <w:vAlign w:val="center"/>
          </w:tcPr>
          <w:p w:rsidR="00196CE7" w:rsidRPr="008009C7" w:rsidRDefault="00196CE7" w:rsidP="008009C7">
            <w:pPr>
              <w:spacing w:before="60" w:after="60" w:line="240" w:lineRule="auto"/>
              <w:jc w:val="center"/>
              <w:rPr>
                <w:lang w:eastAsia="ar-SA"/>
              </w:rPr>
            </w:pPr>
          </w:p>
        </w:tc>
      </w:tr>
      <w:tr w:rsidR="00196CE7" w:rsidRPr="00196CE7" w:rsidTr="008009C7">
        <w:trPr>
          <w:trHeight w:val="20"/>
        </w:trPr>
        <w:tc>
          <w:tcPr>
            <w:tcW w:w="7843" w:type="dxa"/>
          </w:tcPr>
          <w:p w:rsidR="00196CE7" w:rsidRPr="008009C7" w:rsidRDefault="00196CE7" w:rsidP="00BE3130">
            <w:pPr>
              <w:spacing w:before="80" w:after="80" w:line="240" w:lineRule="auto"/>
              <w:rPr>
                <w:lang w:eastAsia="ar-SA"/>
              </w:rPr>
            </w:pPr>
            <w:r w:rsidRPr="008009C7">
              <w:rPr>
                <w:lang w:eastAsia="ar-SA"/>
              </w:rPr>
              <w:t>Από το διαδίκτυο (Δι@ύγεια)</w:t>
            </w:r>
          </w:p>
        </w:tc>
        <w:tc>
          <w:tcPr>
            <w:tcW w:w="1004" w:type="dxa"/>
            <w:vAlign w:val="center"/>
          </w:tcPr>
          <w:p w:rsidR="00196CE7" w:rsidRPr="008009C7" w:rsidRDefault="00196CE7" w:rsidP="008009C7">
            <w:pPr>
              <w:spacing w:before="60" w:after="60" w:line="240" w:lineRule="auto"/>
              <w:jc w:val="center"/>
              <w:rPr>
                <w:lang w:eastAsia="ar-SA"/>
              </w:rPr>
            </w:pPr>
          </w:p>
        </w:tc>
      </w:tr>
      <w:tr w:rsidR="00196CE7" w:rsidRPr="00196CE7" w:rsidTr="008009C7">
        <w:trPr>
          <w:trHeight w:val="20"/>
        </w:trPr>
        <w:tc>
          <w:tcPr>
            <w:tcW w:w="7843" w:type="dxa"/>
          </w:tcPr>
          <w:p w:rsidR="00196CE7" w:rsidRPr="008009C7" w:rsidRDefault="00196CE7" w:rsidP="00BE3130">
            <w:pPr>
              <w:spacing w:before="80" w:after="80" w:line="240" w:lineRule="auto"/>
              <w:rPr>
                <w:lang w:eastAsia="ar-SA"/>
              </w:rPr>
            </w:pPr>
            <w:r w:rsidRPr="008009C7">
              <w:rPr>
                <w:lang w:eastAsia="ar-SA"/>
              </w:rPr>
              <w:t>Από τα τοπικά μέσα ενημέρωσης</w:t>
            </w:r>
          </w:p>
        </w:tc>
        <w:tc>
          <w:tcPr>
            <w:tcW w:w="1004" w:type="dxa"/>
            <w:vAlign w:val="center"/>
          </w:tcPr>
          <w:p w:rsidR="00196CE7" w:rsidRPr="008009C7" w:rsidRDefault="00196CE7" w:rsidP="008009C7">
            <w:pPr>
              <w:spacing w:before="60" w:after="60" w:line="240" w:lineRule="auto"/>
              <w:jc w:val="center"/>
              <w:rPr>
                <w:lang w:eastAsia="ar-SA"/>
              </w:rPr>
            </w:pPr>
          </w:p>
        </w:tc>
      </w:tr>
      <w:tr w:rsidR="00196CE7" w:rsidRPr="00196CE7" w:rsidTr="008009C7">
        <w:trPr>
          <w:trHeight w:val="20"/>
        </w:trPr>
        <w:tc>
          <w:tcPr>
            <w:tcW w:w="7843" w:type="dxa"/>
          </w:tcPr>
          <w:p w:rsidR="00196CE7" w:rsidRPr="008009C7" w:rsidRDefault="00196CE7" w:rsidP="00BE3130">
            <w:pPr>
              <w:spacing w:before="80" w:after="80" w:line="240" w:lineRule="auto"/>
              <w:rPr>
                <w:lang w:eastAsia="ar-SA"/>
              </w:rPr>
            </w:pPr>
            <w:r w:rsidRPr="008009C7">
              <w:rPr>
                <w:lang w:eastAsia="ar-SA"/>
              </w:rPr>
              <w:t>Από άλλο Δημότη</w:t>
            </w:r>
          </w:p>
        </w:tc>
        <w:tc>
          <w:tcPr>
            <w:tcW w:w="1004" w:type="dxa"/>
            <w:vAlign w:val="center"/>
          </w:tcPr>
          <w:p w:rsidR="00196CE7" w:rsidRPr="008009C7" w:rsidRDefault="00196CE7" w:rsidP="008009C7">
            <w:pPr>
              <w:spacing w:before="60" w:after="60" w:line="240" w:lineRule="auto"/>
              <w:jc w:val="center"/>
              <w:rPr>
                <w:lang w:eastAsia="ar-SA"/>
              </w:rPr>
            </w:pPr>
          </w:p>
        </w:tc>
      </w:tr>
      <w:tr w:rsidR="00196CE7" w:rsidRPr="00196CE7" w:rsidTr="008009C7">
        <w:trPr>
          <w:trHeight w:val="20"/>
        </w:trPr>
        <w:tc>
          <w:tcPr>
            <w:tcW w:w="7843" w:type="dxa"/>
          </w:tcPr>
          <w:p w:rsidR="00196CE7" w:rsidRPr="008009C7" w:rsidRDefault="00196CE7" w:rsidP="00BE3130">
            <w:pPr>
              <w:spacing w:before="80" w:after="80" w:line="240" w:lineRule="auto"/>
              <w:rPr>
                <w:lang w:eastAsia="ar-SA"/>
              </w:rPr>
            </w:pPr>
            <w:r w:rsidRPr="008009C7">
              <w:rPr>
                <w:lang w:eastAsia="ar-SA"/>
              </w:rPr>
              <w:t>Από τοπικό σύλλογο / φορέα</w:t>
            </w:r>
          </w:p>
        </w:tc>
        <w:tc>
          <w:tcPr>
            <w:tcW w:w="1004" w:type="dxa"/>
            <w:vAlign w:val="center"/>
          </w:tcPr>
          <w:p w:rsidR="00196CE7" w:rsidRPr="008009C7" w:rsidRDefault="00196CE7" w:rsidP="008009C7">
            <w:pPr>
              <w:spacing w:before="60" w:after="60" w:line="240" w:lineRule="auto"/>
              <w:jc w:val="center"/>
              <w:rPr>
                <w:lang w:eastAsia="ar-SA"/>
              </w:rPr>
            </w:pPr>
          </w:p>
        </w:tc>
      </w:tr>
      <w:tr w:rsidR="00196CE7" w:rsidRPr="00196CE7" w:rsidTr="008009C7">
        <w:trPr>
          <w:trHeight w:val="20"/>
        </w:trPr>
        <w:tc>
          <w:tcPr>
            <w:tcW w:w="7843" w:type="dxa"/>
          </w:tcPr>
          <w:p w:rsidR="00196CE7" w:rsidRPr="008009C7" w:rsidRDefault="00196CE7" w:rsidP="00BE3130">
            <w:pPr>
              <w:spacing w:before="80" w:after="80" w:line="240" w:lineRule="auto"/>
              <w:rPr>
                <w:lang w:eastAsia="ar-SA"/>
              </w:rPr>
            </w:pPr>
            <w:r w:rsidRPr="008009C7">
              <w:rPr>
                <w:lang w:eastAsia="ar-SA"/>
              </w:rPr>
              <w:t>Άλλο (Προσδιορίστε:</w:t>
            </w:r>
            <w:r w:rsidR="000165F8">
              <w:rPr>
                <w:lang w:eastAsia="ar-SA"/>
              </w:rPr>
              <w:t xml:space="preserve">                                                                                                              )</w:t>
            </w:r>
          </w:p>
        </w:tc>
        <w:tc>
          <w:tcPr>
            <w:tcW w:w="1004" w:type="dxa"/>
            <w:vAlign w:val="center"/>
          </w:tcPr>
          <w:p w:rsidR="00196CE7" w:rsidRPr="008009C7" w:rsidRDefault="00196CE7" w:rsidP="008009C7">
            <w:pPr>
              <w:spacing w:before="60" w:after="60" w:line="240" w:lineRule="auto"/>
              <w:jc w:val="center"/>
              <w:rPr>
                <w:lang w:eastAsia="ar-SA"/>
              </w:rPr>
            </w:pPr>
          </w:p>
        </w:tc>
      </w:tr>
    </w:tbl>
    <w:p w:rsidR="00B41237" w:rsidRDefault="00B41237" w:rsidP="00B41237">
      <w:pPr>
        <w:suppressAutoHyphens/>
        <w:spacing w:before="120" w:after="120" w:line="240" w:lineRule="auto"/>
        <w:ind w:left="142"/>
        <w:rPr>
          <w:rFonts w:cs="Arial"/>
          <w:b/>
          <w:bCs/>
          <w:sz w:val="24"/>
          <w:szCs w:val="24"/>
          <w:lang w:eastAsia="ar-SA"/>
        </w:rPr>
      </w:pPr>
    </w:p>
    <w:p w:rsidR="003932AC" w:rsidRPr="00196CE7" w:rsidRDefault="00B41237" w:rsidP="008009C7">
      <w:pPr>
        <w:suppressAutoHyphens/>
        <w:spacing w:before="120" w:after="120" w:line="240" w:lineRule="auto"/>
        <w:ind w:left="284" w:hanging="284"/>
        <w:jc w:val="both"/>
        <w:rPr>
          <w:rFonts w:cs="Arial"/>
          <w:b/>
          <w:bCs/>
          <w:sz w:val="24"/>
          <w:szCs w:val="24"/>
          <w:lang w:eastAsia="ar-SA"/>
        </w:rPr>
      </w:pPr>
      <w:r>
        <w:rPr>
          <w:rFonts w:cs="Arial"/>
          <w:b/>
          <w:bCs/>
          <w:sz w:val="24"/>
          <w:szCs w:val="24"/>
          <w:lang w:eastAsia="ar-SA"/>
        </w:rPr>
        <w:lastRenderedPageBreak/>
        <w:t xml:space="preserve">1. </w:t>
      </w:r>
      <w:r w:rsidR="003932AC" w:rsidRPr="00196CE7">
        <w:rPr>
          <w:rFonts w:cs="Arial"/>
          <w:b/>
          <w:bCs/>
          <w:sz w:val="24"/>
          <w:szCs w:val="24"/>
          <w:lang w:eastAsia="ar-SA"/>
        </w:rPr>
        <w:t>Ποιες ανάγκες ή προβλήματα κρίνετε ότι υπάρχουν</w:t>
      </w:r>
      <w:r w:rsidR="00364EBA" w:rsidRPr="00196CE7">
        <w:rPr>
          <w:rFonts w:cs="Arial"/>
          <w:b/>
          <w:bCs/>
          <w:sz w:val="24"/>
          <w:szCs w:val="24"/>
          <w:lang w:eastAsia="ar-SA"/>
        </w:rPr>
        <w:t xml:space="preserve"> </w:t>
      </w:r>
      <w:r w:rsidR="003932AC" w:rsidRPr="00196CE7">
        <w:rPr>
          <w:rFonts w:cs="Arial"/>
          <w:b/>
          <w:bCs/>
          <w:sz w:val="24"/>
          <w:szCs w:val="24"/>
          <w:lang w:eastAsia="ar-SA"/>
        </w:rPr>
        <w:t xml:space="preserve">στην περιοχή του Δήμου στον τομέα του Περιβάλλοντος </w:t>
      </w:r>
      <w:r>
        <w:rPr>
          <w:rFonts w:cs="Arial"/>
          <w:b/>
          <w:bCs/>
          <w:sz w:val="24"/>
          <w:szCs w:val="24"/>
          <w:lang w:eastAsia="ar-SA"/>
        </w:rPr>
        <w:t xml:space="preserve">(Φυσικό Περιβάλλον) </w:t>
      </w:r>
      <w:r w:rsidR="003932AC" w:rsidRPr="00196CE7">
        <w:rPr>
          <w:rFonts w:cs="Arial"/>
          <w:b/>
          <w:bCs/>
          <w:sz w:val="24"/>
          <w:szCs w:val="24"/>
          <w:lang w:eastAsia="ar-SA"/>
        </w:rPr>
        <w:t>και της Ποιότητας Ζωής</w:t>
      </w:r>
      <w:r>
        <w:rPr>
          <w:rFonts w:cs="Arial"/>
          <w:b/>
          <w:bCs/>
          <w:sz w:val="24"/>
          <w:szCs w:val="24"/>
          <w:lang w:eastAsia="ar-SA"/>
        </w:rPr>
        <w:t xml:space="preserve"> (Αστικό Περιβάλλον)</w:t>
      </w:r>
      <w:r w:rsidR="003932AC" w:rsidRPr="00196CE7">
        <w:rPr>
          <w:rFonts w:cs="Arial"/>
          <w:b/>
          <w:bCs/>
          <w:sz w:val="24"/>
          <w:szCs w:val="24"/>
          <w:lang w:eastAsia="ar-SA"/>
        </w:rPr>
        <w:t xml:space="preserve">; (π.χ. χώροι πρασίνου, καθαριότητα, στάθμευση, διαχείριση απορριμμάτων, ύδρευση, αποχέτευση, αστική ανάπτυξη, πολεοδομία, </w:t>
      </w:r>
      <w:r w:rsidR="00364EBA" w:rsidRPr="00196CE7">
        <w:rPr>
          <w:rFonts w:cs="Arial"/>
          <w:b/>
          <w:bCs/>
          <w:sz w:val="24"/>
          <w:szCs w:val="24"/>
          <w:lang w:eastAsia="ar-SA"/>
        </w:rPr>
        <w:t>υποδομές και τεχνικά έργα</w:t>
      </w:r>
      <w:r w:rsidR="003932AC" w:rsidRPr="00196CE7">
        <w:rPr>
          <w:rFonts w:cs="Arial"/>
          <w:b/>
          <w:bCs/>
          <w:sz w:val="24"/>
          <w:szCs w:val="24"/>
          <w:lang w:eastAsia="ar-SA"/>
        </w:rPr>
        <w:t>)</w:t>
      </w:r>
    </w:p>
    <w:tbl>
      <w:tblPr>
        <w:tblStyle w:val="a8"/>
        <w:tblW w:w="0" w:type="auto"/>
        <w:tblLook w:val="04A0" w:firstRow="1" w:lastRow="0" w:firstColumn="1" w:lastColumn="0" w:noHBand="0" w:noVBand="1"/>
      </w:tblPr>
      <w:tblGrid>
        <w:gridCol w:w="8624"/>
      </w:tblGrid>
      <w:tr w:rsidR="00B41237" w:rsidTr="00E014A8">
        <w:trPr>
          <w:trHeight w:val="454"/>
        </w:trPr>
        <w:tc>
          <w:tcPr>
            <w:tcW w:w="8624" w:type="dxa"/>
          </w:tcPr>
          <w:p w:rsidR="00B41237" w:rsidRPr="00E014A8" w:rsidRDefault="00B41237" w:rsidP="00B41237">
            <w:pPr>
              <w:suppressAutoHyphens/>
              <w:spacing w:before="120" w:after="120"/>
              <w:jc w:val="both"/>
              <w:rPr>
                <w:rFonts w:cs="Arial"/>
                <w:b/>
                <w:bCs/>
                <w:sz w:val="20"/>
                <w:szCs w:val="20"/>
                <w:lang w:eastAsia="ar-SA"/>
              </w:rPr>
            </w:pPr>
          </w:p>
        </w:tc>
      </w:tr>
      <w:tr w:rsidR="00B41237" w:rsidTr="00E014A8">
        <w:trPr>
          <w:trHeight w:val="454"/>
        </w:trPr>
        <w:tc>
          <w:tcPr>
            <w:tcW w:w="8624" w:type="dxa"/>
          </w:tcPr>
          <w:p w:rsidR="00B41237" w:rsidRPr="00E014A8" w:rsidRDefault="00B41237" w:rsidP="00B41237">
            <w:pPr>
              <w:suppressAutoHyphens/>
              <w:spacing w:before="120" w:after="120"/>
              <w:jc w:val="both"/>
              <w:rPr>
                <w:rFonts w:cs="Arial"/>
                <w:b/>
                <w:bCs/>
                <w:sz w:val="20"/>
                <w:szCs w:val="20"/>
                <w:lang w:eastAsia="ar-SA"/>
              </w:rPr>
            </w:pPr>
          </w:p>
        </w:tc>
      </w:tr>
      <w:tr w:rsidR="00B41237" w:rsidTr="00E014A8">
        <w:trPr>
          <w:trHeight w:val="454"/>
        </w:trPr>
        <w:tc>
          <w:tcPr>
            <w:tcW w:w="8624" w:type="dxa"/>
          </w:tcPr>
          <w:p w:rsidR="00B41237" w:rsidRPr="00E014A8" w:rsidRDefault="00B41237" w:rsidP="00B41237">
            <w:pPr>
              <w:suppressAutoHyphens/>
              <w:spacing w:before="120" w:after="120"/>
              <w:jc w:val="both"/>
              <w:rPr>
                <w:rFonts w:cs="Arial"/>
                <w:b/>
                <w:bCs/>
                <w:sz w:val="20"/>
                <w:szCs w:val="20"/>
                <w:lang w:eastAsia="ar-SA"/>
              </w:rPr>
            </w:pPr>
          </w:p>
        </w:tc>
      </w:tr>
    </w:tbl>
    <w:p w:rsidR="003932AC" w:rsidRPr="00196CE7" w:rsidRDefault="00B41237" w:rsidP="00B41237">
      <w:pPr>
        <w:suppressAutoHyphens/>
        <w:spacing w:before="240" w:after="120" w:line="240" w:lineRule="auto"/>
        <w:ind w:left="284" w:hanging="284"/>
        <w:jc w:val="both"/>
        <w:rPr>
          <w:rFonts w:cs="Arial"/>
          <w:b/>
          <w:bCs/>
          <w:sz w:val="24"/>
          <w:szCs w:val="24"/>
          <w:lang w:eastAsia="ar-SA"/>
        </w:rPr>
      </w:pPr>
      <w:r>
        <w:rPr>
          <w:rFonts w:cs="Arial"/>
          <w:b/>
          <w:bCs/>
          <w:sz w:val="24"/>
          <w:szCs w:val="24"/>
          <w:lang w:eastAsia="ar-SA"/>
        </w:rPr>
        <w:t xml:space="preserve">1.α. </w:t>
      </w:r>
      <w:r w:rsidR="003932AC" w:rsidRPr="00196CE7">
        <w:rPr>
          <w:rFonts w:cs="Arial"/>
          <w:b/>
          <w:bCs/>
          <w:sz w:val="24"/>
          <w:szCs w:val="24"/>
          <w:lang w:eastAsia="ar-SA"/>
        </w:rPr>
        <w:t>Ποιες είναι κατά τη γνώμη σας οι απαραίτητες παρεμβάσεις</w:t>
      </w:r>
      <w:r w:rsidR="000165F8">
        <w:rPr>
          <w:rFonts w:cs="Arial"/>
          <w:b/>
          <w:bCs/>
          <w:sz w:val="24"/>
          <w:szCs w:val="24"/>
          <w:lang w:eastAsia="ar-SA"/>
        </w:rPr>
        <w:t>,</w:t>
      </w:r>
      <w:r w:rsidR="003932AC" w:rsidRPr="00196CE7">
        <w:rPr>
          <w:rFonts w:cs="Arial"/>
          <w:b/>
          <w:bCs/>
          <w:sz w:val="24"/>
          <w:szCs w:val="24"/>
          <w:lang w:eastAsia="ar-SA"/>
        </w:rPr>
        <w:t xml:space="preserve"> ώστε να ικανοποιηθούν οι ανάγκες και τα προβλήματα που αναφέρατε;</w:t>
      </w:r>
    </w:p>
    <w:tbl>
      <w:tblPr>
        <w:tblStyle w:val="a8"/>
        <w:tblW w:w="0" w:type="auto"/>
        <w:tblLook w:val="04A0" w:firstRow="1" w:lastRow="0" w:firstColumn="1" w:lastColumn="0" w:noHBand="0" w:noVBand="1"/>
      </w:tblPr>
      <w:tblGrid>
        <w:gridCol w:w="8624"/>
      </w:tblGrid>
      <w:tr w:rsidR="00B41237" w:rsidTr="0084232E">
        <w:tc>
          <w:tcPr>
            <w:tcW w:w="8624" w:type="dxa"/>
          </w:tcPr>
          <w:p w:rsidR="00B41237" w:rsidRPr="00E014A8" w:rsidRDefault="00B41237" w:rsidP="0084232E">
            <w:pPr>
              <w:suppressAutoHyphens/>
              <w:spacing w:before="120" w:after="120"/>
              <w:jc w:val="both"/>
              <w:rPr>
                <w:rFonts w:cs="Arial"/>
                <w:b/>
                <w:bCs/>
                <w:sz w:val="20"/>
                <w:szCs w:val="20"/>
                <w:lang w:eastAsia="ar-SA"/>
              </w:rPr>
            </w:pPr>
          </w:p>
        </w:tc>
      </w:tr>
      <w:tr w:rsidR="00B41237" w:rsidTr="0084232E">
        <w:tc>
          <w:tcPr>
            <w:tcW w:w="8624" w:type="dxa"/>
          </w:tcPr>
          <w:p w:rsidR="00B41237" w:rsidRPr="00E014A8" w:rsidRDefault="00B41237" w:rsidP="0084232E">
            <w:pPr>
              <w:suppressAutoHyphens/>
              <w:spacing w:before="120" w:after="120"/>
              <w:jc w:val="both"/>
              <w:rPr>
                <w:rFonts w:cs="Arial"/>
                <w:b/>
                <w:bCs/>
                <w:sz w:val="20"/>
                <w:szCs w:val="20"/>
                <w:lang w:eastAsia="ar-SA"/>
              </w:rPr>
            </w:pPr>
          </w:p>
        </w:tc>
      </w:tr>
      <w:tr w:rsidR="00B41237" w:rsidTr="0084232E">
        <w:tc>
          <w:tcPr>
            <w:tcW w:w="8624" w:type="dxa"/>
          </w:tcPr>
          <w:p w:rsidR="00B41237" w:rsidRPr="00E014A8" w:rsidRDefault="00B41237" w:rsidP="0084232E">
            <w:pPr>
              <w:suppressAutoHyphens/>
              <w:spacing w:before="120" w:after="120"/>
              <w:jc w:val="both"/>
              <w:rPr>
                <w:rFonts w:cs="Arial"/>
                <w:b/>
                <w:bCs/>
                <w:sz w:val="20"/>
                <w:szCs w:val="20"/>
                <w:lang w:eastAsia="ar-SA"/>
              </w:rPr>
            </w:pPr>
          </w:p>
        </w:tc>
      </w:tr>
    </w:tbl>
    <w:p w:rsidR="003932AC" w:rsidRPr="00B41237" w:rsidRDefault="00E014A8" w:rsidP="00E014A8">
      <w:pPr>
        <w:suppressAutoHyphens/>
        <w:spacing w:before="240" w:after="120" w:line="240" w:lineRule="auto"/>
        <w:ind w:left="284" w:hanging="284"/>
        <w:jc w:val="both"/>
        <w:rPr>
          <w:rFonts w:cs="Arial"/>
          <w:b/>
          <w:bCs/>
          <w:sz w:val="24"/>
          <w:szCs w:val="24"/>
          <w:lang w:eastAsia="ar-SA"/>
        </w:rPr>
      </w:pPr>
      <w:r>
        <w:rPr>
          <w:rFonts w:cs="Arial"/>
          <w:b/>
          <w:bCs/>
          <w:sz w:val="24"/>
          <w:szCs w:val="24"/>
          <w:lang w:eastAsia="ar-SA"/>
        </w:rPr>
        <w:t xml:space="preserve">2. </w:t>
      </w:r>
      <w:r w:rsidR="003932AC" w:rsidRPr="00B41237">
        <w:rPr>
          <w:rFonts w:cs="Arial"/>
          <w:b/>
          <w:bCs/>
          <w:sz w:val="24"/>
          <w:szCs w:val="24"/>
          <w:lang w:eastAsia="ar-SA"/>
        </w:rPr>
        <w:t>Ποιες ανάγκες ή προβλήματα</w:t>
      </w:r>
      <w:r w:rsidR="00364EBA" w:rsidRPr="00B41237">
        <w:rPr>
          <w:rFonts w:cs="Arial"/>
          <w:b/>
          <w:bCs/>
          <w:sz w:val="24"/>
          <w:szCs w:val="24"/>
          <w:lang w:eastAsia="ar-SA"/>
        </w:rPr>
        <w:t xml:space="preserve"> </w:t>
      </w:r>
      <w:r w:rsidR="003932AC" w:rsidRPr="00B41237">
        <w:rPr>
          <w:rFonts w:cs="Arial"/>
          <w:b/>
          <w:bCs/>
          <w:sz w:val="24"/>
          <w:szCs w:val="24"/>
          <w:lang w:eastAsia="ar-SA"/>
        </w:rPr>
        <w:t>κρίνετε ότι υπάρχουν στον τομέα της Κοινωνικής Πολιτικής, Υγείας, Παιδείας, Πολιτισμού και Αθλητισμού; (π.χ. βελτίωση υπηρεσιών, ανάπτυξη νέων υπηρεσιών, έλλειψη σχετικών υποδομών</w:t>
      </w:r>
      <w:r w:rsidR="0084232E">
        <w:rPr>
          <w:rFonts w:cs="Arial"/>
          <w:b/>
          <w:bCs/>
          <w:sz w:val="24"/>
          <w:szCs w:val="24"/>
          <w:lang w:eastAsia="ar-SA"/>
        </w:rPr>
        <w:t xml:space="preserve"> κ.ά.</w:t>
      </w:r>
      <w:r w:rsidR="003932AC" w:rsidRPr="00B41237">
        <w:rPr>
          <w:rFonts w:cs="Arial"/>
          <w:b/>
          <w:bCs/>
          <w:sz w:val="24"/>
          <w:szCs w:val="24"/>
          <w:lang w:eastAsia="ar-SA"/>
        </w:rPr>
        <w:t>)</w:t>
      </w:r>
    </w:p>
    <w:tbl>
      <w:tblPr>
        <w:tblStyle w:val="a8"/>
        <w:tblW w:w="0" w:type="auto"/>
        <w:tblLook w:val="04A0" w:firstRow="1" w:lastRow="0" w:firstColumn="1" w:lastColumn="0" w:noHBand="0" w:noVBand="1"/>
      </w:tblPr>
      <w:tblGrid>
        <w:gridCol w:w="8624"/>
      </w:tblGrid>
      <w:tr w:rsidR="00E014A8" w:rsidTr="0084232E">
        <w:tc>
          <w:tcPr>
            <w:tcW w:w="8624" w:type="dxa"/>
          </w:tcPr>
          <w:p w:rsidR="00E014A8" w:rsidRPr="00E014A8" w:rsidRDefault="00E014A8" w:rsidP="0084232E">
            <w:pPr>
              <w:suppressAutoHyphens/>
              <w:spacing w:before="120" w:after="120"/>
              <w:jc w:val="both"/>
              <w:rPr>
                <w:rFonts w:cs="Arial"/>
                <w:b/>
                <w:bCs/>
                <w:sz w:val="20"/>
                <w:szCs w:val="20"/>
                <w:lang w:eastAsia="ar-SA"/>
              </w:rPr>
            </w:pPr>
          </w:p>
        </w:tc>
      </w:tr>
      <w:tr w:rsidR="00E014A8" w:rsidTr="0084232E">
        <w:tc>
          <w:tcPr>
            <w:tcW w:w="8624" w:type="dxa"/>
          </w:tcPr>
          <w:p w:rsidR="00E014A8" w:rsidRPr="00E014A8" w:rsidRDefault="00E014A8" w:rsidP="0084232E">
            <w:pPr>
              <w:suppressAutoHyphens/>
              <w:spacing w:before="120" w:after="120"/>
              <w:jc w:val="both"/>
              <w:rPr>
                <w:rFonts w:cs="Arial"/>
                <w:b/>
                <w:bCs/>
                <w:sz w:val="20"/>
                <w:szCs w:val="20"/>
                <w:lang w:eastAsia="ar-SA"/>
              </w:rPr>
            </w:pPr>
          </w:p>
        </w:tc>
      </w:tr>
      <w:tr w:rsidR="00E014A8" w:rsidTr="0084232E">
        <w:tc>
          <w:tcPr>
            <w:tcW w:w="8624" w:type="dxa"/>
          </w:tcPr>
          <w:p w:rsidR="00E014A8" w:rsidRPr="00E014A8" w:rsidRDefault="00E014A8" w:rsidP="0084232E">
            <w:pPr>
              <w:suppressAutoHyphens/>
              <w:spacing w:before="120" w:after="120"/>
              <w:jc w:val="both"/>
              <w:rPr>
                <w:rFonts w:cs="Arial"/>
                <w:b/>
                <w:bCs/>
                <w:sz w:val="20"/>
                <w:szCs w:val="20"/>
                <w:lang w:eastAsia="ar-SA"/>
              </w:rPr>
            </w:pPr>
          </w:p>
        </w:tc>
      </w:tr>
    </w:tbl>
    <w:p w:rsidR="003932AC" w:rsidRPr="00196CE7" w:rsidRDefault="00E014A8" w:rsidP="00E014A8">
      <w:pPr>
        <w:suppressAutoHyphens/>
        <w:spacing w:before="240" w:after="120" w:line="240" w:lineRule="auto"/>
        <w:ind w:left="284" w:hanging="284"/>
        <w:jc w:val="both"/>
        <w:rPr>
          <w:rFonts w:cs="Arial"/>
          <w:b/>
          <w:bCs/>
          <w:sz w:val="24"/>
          <w:szCs w:val="24"/>
          <w:lang w:eastAsia="ar-SA"/>
        </w:rPr>
      </w:pPr>
      <w:r>
        <w:rPr>
          <w:rFonts w:cs="Arial"/>
          <w:b/>
          <w:bCs/>
          <w:sz w:val="24"/>
          <w:szCs w:val="24"/>
          <w:lang w:eastAsia="ar-SA"/>
        </w:rPr>
        <w:t xml:space="preserve">2.α. </w:t>
      </w:r>
      <w:r w:rsidR="003932AC" w:rsidRPr="00196CE7">
        <w:rPr>
          <w:rFonts w:cs="Arial"/>
          <w:b/>
          <w:bCs/>
          <w:sz w:val="24"/>
          <w:szCs w:val="24"/>
          <w:lang w:eastAsia="ar-SA"/>
        </w:rPr>
        <w:t>Ποιες είναι κατά τη γνώμη σας οι απαραίτητες παρεμβάσεις ώστε να ικανοποιηθούν οι ανάγκες και τα προβλήματα που αναφέρατε;</w:t>
      </w:r>
    </w:p>
    <w:tbl>
      <w:tblPr>
        <w:tblStyle w:val="a8"/>
        <w:tblW w:w="0" w:type="auto"/>
        <w:tblLook w:val="04A0" w:firstRow="1" w:lastRow="0" w:firstColumn="1" w:lastColumn="0" w:noHBand="0" w:noVBand="1"/>
      </w:tblPr>
      <w:tblGrid>
        <w:gridCol w:w="8624"/>
      </w:tblGrid>
      <w:tr w:rsidR="00E014A8" w:rsidTr="0084232E">
        <w:tc>
          <w:tcPr>
            <w:tcW w:w="8624" w:type="dxa"/>
          </w:tcPr>
          <w:p w:rsidR="00E014A8" w:rsidRPr="00E014A8" w:rsidRDefault="00E014A8" w:rsidP="0084232E">
            <w:pPr>
              <w:suppressAutoHyphens/>
              <w:spacing w:before="120" w:after="120"/>
              <w:jc w:val="both"/>
              <w:rPr>
                <w:rFonts w:cs="Arial"/>
                <w:b/>
                <w:bCs/>
                <w:sz w:val="20"/>
                <w:szCs w:val="20"/>
                <w:lang w:eastAsia="ar-SA"/>
              </w:rPr>
            </w:pPr>
          </w:p>
        </w:tc>
      </w:tr>
      <w:tr w:rsidR="00E014A8" w:rsidTr="0084232E">
        <w:tc>
          <w:tcPr>
            <w:tcW w:w="8624" w:type="dxa"/>
          </w:tcPr>
          <w:p w:rsidR="00E014A8" w:rsidRPr="00E014A8" w:rsidRDefault="00E014A8" w:rsidP="0084232E">
            <w:pPr>
              <w:suppressAutoHyphens/>
              <w:spacing w:before="120" w:after="120"/>
              <w:jc w:val="both"/>
              <w:rPr>
                <w:rFonts w:cs="Arial"/>
                <w:b/>
                <w:bCs/>
                <w:sz w:val="20"/>
                <w:szCs w:val="20"/>
                <w:lang w:eastAsia="ar-SA"/>
              </w:rPr>
            </w:pPr>
          </w:p>
        </w:tc>
      </w:tr>
      <w:tr w:rsidR="00E014A8" w:rsidTr="0084232E">
        <w:tc>
          <w:tcPr>
            <w:tcW w:w="8624" w:type="dxa"/>
          </w:tcPr>
          <w:p w:rsidR="00E014A8" w:rsidRPr="00E014A8" w:rsidRDefault="00E014A8" w:rsidP="0084232E">
            <w:pPr>
              <w:suppressAutoHyphens/>
              <w:spacing w:before="120" w:after="120"/>
              <w:jc w:val="both"/>
              <w:rPr>
                <w:rFonts w:cs="Arial"/>
                <w:b/>
                <w:bCs/>
                <w:sz w:val="20"/>
                <w:szCs w:val="20"/>
                <w:lang w:eastAsia="ar-SA"/>
              </w:rPr>
            </w:pPr>
          </w:p>
        </w:tc>
      </w:tr>
    </w:tbl>
    <w:p w:rsidR="003932AC" w:rsidRDefault="00E014A8" w:rsidP="00E014A8">
      <w:pPr>
        <w:suppressAutoHyphens/>
        <w:spacing w:before="120" w:after="120" w:line="240" w:lineRule="auto"/>
        <w:ind w:left="284" w:hanging="284"/>
        <w:jc w:val="both"/>
        <w:rPr>
          <w:rFonts w:cs="Arial"/>
          <w:b/>
          <w:bCs/>
          <w:sz w:val="24"/>
          <w:szCs w:val="24"/>
          <w:lang w:eastAsia="ar-SA"/>
        </w:rPr>
      </w:pPr>
      <w:r>
        <w:rPr>
          <w:rFonts w:cs="Arial"/>
          <w:b/>
          <w:bCs/>
          <w:sz w:val="24"/>
          <w:szCs w:val="24"/>
          <w:lang w:eastAsia="ar-SA"/>
        </w:rPr>
        <w:t xml:space="preserve">3. </w:t>
      </w:r>
      <w:r w:rsidR="003932AC" w:rsidRPr="00196CE7">
        <w:rPr>
          <w:rFonts w:cs="Arial"/>
          <w:b/>
          <w:bCs/>
          <w:sz w:val="24"/>
          <w:szCs w:val="24"/>
          <w:lang w:eastAsia="ar-SA"/>
        </w:rPr>
        <w:t>Ποιες ανάγκες ή προβλήματα κρίνετε ότι υπάρχουν στον τομέα της Τοπικής Οικονομίας και της Απασχόλησης; (π.χ. βελτίωση υπηρεσιών, ανάπτυξη νέων υπηρεσιών, ενίσχυση τοπικών προϊόντων, ενίσχυση της τοπικής επιχειρηματικότητας)</w:t>
      </w:r>
    </w:p>
    <w:tbl>
      <w:tblPr>
        <w:tblStyle w:val="a8"/>
        <w:tblW w:w="0" w:type="auto"/>
        <w:tblLook w:val="04A0" w:firstRow="1" w:lastRow="0" w:firstColumn="1" w:lastColumn="0" w:noHBand="0" w:noVBand="1"/>
      </w:tblPr>
      <w:tblGrid>
        <w:gridCol w:w="8624"/>
      </w:tblGrid>
      <w:tr w:rsidR="00E014A8" w:rsidRPr="00E014A8" w:rsidTr="0084232E">
        <w:tc>
          <w:tcPr>
            <w:tcW w:w="8624" w:type="dxa"/>
          </w:tcPr>
          <w:p w:rsidR="00E014A8" w:rsidRPr="00E014A8" w:rsidRDefault="00E014A8" w:rsidP="0084232E">
            <w:pPr>
              <w:suppressAutoHyphens/>
              <w:spacing w:before="120" w:after="120"/>
              <w:jc w:val="both"/>
              <w:rPr>
                <w:rFonts w:cs="Arial"/>
                <w:b/>
                <w:bCs/>
                <w:sz w:val="20"/>
                <w:szCs w:val="20"/>
                <w:lang w:eastAsia="ar-SA"/>
              </w:rPr>
            </w:pPr>
          </w:p>
        </w:tc>
      </w:tr>
      <w:tr w:rsidR="00E014A8" w:rsidRPr="00E014A8" w:rsidTr="0084232E">
        <w:tc>
          <w:tcPr>
            <w:tcW w:w="8624" w:type="dxa"/>
          </w:tcPr>
          <w:p w:rsidR="00E014A8" w:rsidRPr="00E014A8" w:rsidRDefault="00E014A8" w:rsidP="0084232E">
            <w:pPr>
              <w:suppressAutoHyphens/>
              <w:spacing w:before="120" w:after="120"/>
              <w:jc w:val="both"/>
              <w:rPr>
                <w:rFonts w:cs="Arial"/>
                <w:b/>
                <w:bCs/>
                <w:sz w:val="20"/>
                <w:szCs w:val="20"/>
                <w:lang w:eastAsia="ar-SA"/>
              </w:rPr>
            </w:pPr>
          </w:p>
        </w:tc>
      </w:tr>
      <w:tr w:rsidR="00E014A8" w:rsidRPr="00E014A8" w:rsidTr="0084232E">
        <w:tc>
          <w:tcPr>
            <w:tcW w:w="8624" w:type="dxa"/>
          </w:tcPr>
          <w:p w:rsidR="00E014A8" w:rsidRPr="00E014A8" w:rsidRDefault="00E014A8" w:rsidP="0084232E">
            <w:pPr>
              <w:suppressAutoHyphens/>
              <w:spacing w:before="120" w:after="120"/>
              <w:jc w:val="both"/>
              <w:rPr>
                <w:rFonts w:cs="Arial"/>
                <w:b/>
                <w:bCs/>
                <w:sz w:val="20"/>
                <w:szCs w:val="20"/>
                <w:lang w:eastAsia="ar-SA"/>
              </w:rPr>
            </w:pPr>
          </w:p>
        </w:tc>
      </w:tr>
    </w:tbl>
    <w:p w:rsidR="003932AC" w:rsidRPr="00196CE7" w:rsidRDefault="00E014A8" w:rsidP="00E014A8">
      <w:pPr>
        <w:suppressAutoHyphens/>
        <w:spacing w:before="120" w:after="120" w:line="240" w:lineRule="auto"/>
        <w:ind w:left="284" w:hanging="284"/>
        <w:jc w:val="both"/>
        <w:rPr>
          <w:rFonts w:cs="Arial"/>
          <w:b/>
          <w:bCs/>
          <w:sz w:val="24"/>
          <w:szCs w:val="24"/>
          <w:lang w:eastAsia="ar-SA"/>
        </w:rPr>
      </w:pPr>
      <w:r>
        <w:rPr>
          <w:rFonts w:cs="Arial"/>
          <w:b/>
          <w:bCs/>
          <w:sz w:val="24"/>
          <w:szCs w:val="24"/>
          <w:lang w:eastAsia="ar-SA"/>
        </w:rPr>
        <w:t xml:space="preserve">3.α. </w:t>
      </w:r>
      <w:r w:rsidR="003932AC" w:rsidRPr="00196CE7">
        <w:rPr>
          <w:rFonts w:cs="Arial"/>
          <w:b/>
          <w:bCs/>
          <w:sz w:val="24"/>
          <w:szCs w:val="24"/>
          <w:lang w:eastAsia="ar-SA"/>
        </w:rPr>
        <w:t>Ποιες είναι κατά τη γνώμη σας οι απαραίτητες παρεμβάσεις ώστε να ικανοποιηθούν οι ανάγκες και τα προβλήματα που αναφέρατε;</w:t>
      </w:r>
    </w:p>
    <w:tbl>
      <w:tblPr>
        <w:tblStyle w:val="a8"/>
        <w:tblW w:w="0" w:type="auto"/>
        <w:tblLook w:val="04A0" w:firstRow="1" w:lastRow="0" w:firstColumn="1" w:lastColumn="0" w:noHBand="0" w:noVBand="1"/>
      </w:tblPr>
      <w:tblGrid>
        <w:gridCol w:w="8624"/>
      </w:tblGrid>
      <w:tr w:rsidR="00E014A8" w:rsidRPr="00E014A8" w:rsidTr="0084232E">
        <w:tc>
          <w:tcPr>
            <w:tcW w:w="8624" w:type="dxa"/>
          </w:tcPr>
          <w:p w:rsidR="00E014A8" w:rsidRPr="00E014A8" w:rsidRDefault="00E014A8" w:rsidP="0084232E">
            <w:pPr>
              <w:suppressAutoHyphens/>
              <w:spacing w:before="120" w:after="120"/>
              <w:jc w:val="both"/>
              <w:rPr>
                <w:rFonts w:cs="Arial"/>
                <w:b/>
                <w:bCs/>
                <w:sz w:val="20"/>
                <w:szCs w:val="20"/>
                <w:lang w:eastAsia="ar-SA"/>
              </w:rPr>
            </w:pPr>
          </w:p>
        </w:tc>
      </w:tr>
      <w:tr w:rsidR="00E014A8" w:rsidRPr="00E014A8" w:rsidTr="0084232E">
        <w:tc>
          <w:tcPr>
            <w:tcW w:w="8624" w:type="dxa"/>
          </w:tcPr>
          <w:p w:rsidR="00E014A8" w:rsidRPr="00E014A8" w:rsidRDefault="00E014A8" w:rsidP="0084232E">
            <w:pPr>
              <w:suppressAutoHyphens/>
              <w:spacing w:before="120" w:after="120"/>
              <w:jc w:val="both"/>
              <w:rPr>
                <w:rFonts w:cs="Arial"/>
                <w:b/>
                <w:bCs/>
                <w:sz w:val="20"/>
                <w:szCs w:val="20"/>
                <w:lang w:eastAsia="ar-SA"/>
              </w:rPr>
            </w:pPr>
          </w:p>
        </w:tc>
      </w:tr>
      <w:tr w:rsidR="00E014A8" w:rsidRPr="00E014A8" w:rsidTr="0084232E">
        <w:tc>
          <w:tcPr>
            <w:tcW w:w="8624" w:type="dxa"/>
          </w:tcPr>
          <w:p w:rsidR="00E014A8" w:rsidRPr="00E014A8" w:rsidRDefault="00E014A8" w:rsidP="0084232E">
            <w:pPr>
              <w:suppressAutoHyphens/>
              <w:spacing w:before="120" w:after="120"/>
              <w:jc w:val="both"/>
              <w:rPr>
                <w:rFonts w:cs="Arial"/>
                <w:b/>
                <w:bCs/>
                <w:sz w:val="20"/>
                <w:szCs w:val="20"/>
                <w:lang w:eastAsia="ar-SA"/>
              </w:rPr>
            </w:pPr>
          </w:p>
        </w:tc>
      </w:tr>
    </w:tbl>
    <w:p w:rsidR="003932AC" w:rsidRPr="00196CE7" w:rsidRDefault="00E014A8" w:rsidP="00B41237">
      <w:pPr>
        <w:suppressAutoHyphens/>
        <w:spacing w:before="120" w:after="120" w:line="240" w:lineRule="auto"/>
        <w:rPr>
          <w:rFonts w:cs="Arial"/>
          <w:b/>
          <w:bCs/>
          <w:sz w:val="24"/>
          <w:szCs w:val="24"/>
          <w:lang w:eastAsia="ar-SA"/>
        </w:rPr>
      </w:pPr>
      <w:r>
        <w:rPr>
          <w:rFonts w:cs="Arial"/>
          <w:b/>
          <w:bCs/>
          <w:sz w:val="24"/>
          <w:szCs w:val="24"/>
          <w:lang w:eastAsia="ar-SA"/>
        </w:rPr>
        <w:t xml:space="preserve">4. </w:t>
      </w:r>
      <w:r w:rsidR="003932AC" w:rsidRPr="00196CE7">
        <w:rPr>
          <w:rFonts w:cs="Arial"/>
          <w:b/>
          <w:bCs/>
          <w:sz w:val="24"/>
          <w:szCs w:val="24"/>
          <w:lang w:eastAsia="ar-SA"/>
        </w:rPr>
        <w:t>Ποια θεωρείται ότι είναι τα δυνατά σημεία του Δήμου σας μέσα από τα οποία μπορεί να επιταχυνθεί η ανάπτυξη;</w:t>
      </w:r>
    </w:p>
    <w:tbl>
      <w:tblPr>
        <w:tblStyle w:val="a8"/>
        <w:tblW w:w="0" w:type="auto"/>
        <w:tblLook w:val="04A0" w:firstRow="1" w:lastRow="0" w:firstColumn="1" w:lastColumn="0" w:noHBand="0" w:noVBand="1"/>
      </w:tblPr>
      <w:tblGrid>
        <w:gridCol w:w="8624"/>
      </w:tblGrid>
      <w:tr w:rsidR="00E014A8" w:rsidRPr="00E014A8" w:rsidTr="0084232E">
        <w:tc>
          <w:tcPr>
            <w:tcW w:w="8624" w:type="dxa"/>
          </w:tcPr>
          <w:p w:rsidR="00E014A8" w:rsidRPr="00E014A8" w:rsidRDefault="00E014A8" w:rsidP="0084232E">
            <w:pPr>
              <w:suppressAutoHyphens/>
              <w:spacing w:before="120" w:after="120"/>
              <w:jc w:val="both"/>
              <w:rPr>
                <w:rFonts w:cs="Arial"/>
                <w:b/>
                <w:bCs/>
                <w:sz w:val="20"/>
                <w:szCs w:val="20"/>
                <w:lang w:eastAsia="ar-SA"/>
              </w:rPr>
            </w:pPr>
          </w:p>
        </w:tc>
      </w:tr>
      <w:tr w:rsidR="00E014A8" w:rsidRPr="00E014A8" w:rsidTr="0084232E">
        <w:tc>
          <w:tcPr>
            <w:tcW w:w="8624" w:type="dxa"/>
          </w:tcPr>
          <w:p w:rsidR="00E014A8" w:rsidRPr="00E014A8" w:rsidRDefault="00E014A8" w:rsidP="0084232E">
            <w:pPr>
              <w:suppressAutoHyphens/>
              <w:spacing w:before="120" w:after="120"/>
              <w:jc w:val="both"/>
              <w:rPr>
                <w:rFonts w:cs="Arial"/>
                <w:b/>
                <w:bCs/>
                <w:sz w:val="20"/>
                <w:szCs w:val="20"/>
                <w:lang w:eastAsia="ar-SA"/>
              </w:rPr>
            </w:pPr>
          </w:p>
        </w:tc>
      </w:tr>
      <w:tr w:rsidR="00E014A8" w:rsidRPr="00E014A8" w:rsidTr="0084232E">
        <w:tc>
          <w:tcPr>
            <w:tcW w:w="8624" w:type="dxa"/>
          </w:tcPr>
          <w:p w:rsidR="00E014A8" w:rsidRPr="00E014A8" w:rsidRDefault="00E014A8" w:rsidP="0084232E">
            <w:pPr>
              <w:suppressAutoHyphens/>
              <w:spacing w:before="120" w:after="120"/>
              <w:jc w:val="both"/>
              <w:rPr>
                <w:rFonts w:cs="Arial"/>
                <w:b/>
                <w:bCs/>
                <w:sz w:val="20"/>
                <w:szCs w:val="20"/>
                <w:lang w:eastAsia="ar-SA"/>
              </w:rPr>
            </w:pPr>
          </w:p>
        </w:tc>
      </w:tr>
    </w:tbl>
    <w:p w:rsidR="003932AC" w:rsidRDefault="00E014A8" w:rsidP="00B41237">
      <w:pPr>
        <w:suppressAutoHyphens/>
        <w:spacing w:before="120" w:after="120" w:line="240" w:lineRule="auto"/>
        <w:rPr>
          <w:rFonts w:cs="Arial"/>
          <w:b/>
          <w:bCs/>
          <w:sz w:val="24"/>
          <w:szCs w:val="24"/>
          <w:lang w:eastAsia="ar-SA"/>
        </w:rPr>
      </w:pPr>
      <w:r>
        <w:rPr>
          <w:rFonts w:cs="Arial"/>
          <w:b/>
          <w:bCs/>
          <w:sz w:val="24"/>
          <w:szCs w:val="24"/>
          <w:lang w:eastAsia="ar-SA"/>
        </w:rPr>
        <w:t xml:space="preserve">5. </w:t>
      </w:r>
      <w:r w:rsidR="003932AC" w:rsidRPr="00196CE7">
        <w:rPr>
          <w:rFonts w:cs="Arial"/>
          <w:b/>
          <w:bCs/>
          <w:sz w:val="24"/>
          <w:szCs w:val="24"/>
          <w:lang w:eastAsia="ar-SA"/>
        </w:rPr>
        <w:t xml:space="preserve">Ποιες ενέργειες / δράσεις θεωρείται ότι πρέπει να συμπεριληφθούν στο Επιχειρησιακό Πρόγραμμα </w:t>
      </w:r>
      <w:r w:rsidR="004559CA" w:rsidRPr="00196CE7">
        <w:rPr>
          <w:rFonts w:cs="Arial"/>
          <w:b/>
          <w:bCs/>
          <w:sz w:val="24"/>
          <w:szCs w:val="24"/>
          <w:lang w:eastAsia="ar-SA"/>
        </w:rPr>
        <w:t>201</w:t>
      </w:r>
      <w:r>
        <w:rPr>
          <w:rFonts w:cs="Arial"/>
          <w:b/>
          <w:bCs/>
          <w:sz w:val="24"/>
          <w:szCs w:val="24"/>
          <w:lang w:eastAsia="ar-SA"/>
        </w:rPr>
        <w:t>6</w:t>
      </w:r>
      <w:r w:rsidR="004559CA" w:rsidRPr="00196CE7">
        <w:rPr>
          <w:rFonts w:cs="Arial"/>
          <w:b/>
          <w:bCs/>
          <w:sz w:val="24"/>
          <w:szCs w:val="24"/>
          <w:lang w:eastAsia="ar-SA"/>
        </w:rPr>
        <w:t xml:space="preserve">-2019 </w:t>
      </w:r>
      <w:r w:rsidR="003932AC" w:rsidRPr="00196CE7">
        <w:rPr>
          <w:rFonts w:cs="Arial"/>
          <w:b/>
          <w:bCs/>
          <w:sz w:val="24"/>
          <w:szCs w:val="24"/>
          <w:lang w:eastAsia="ar-SA"/>
        </w:rPr>
        <w:t>του Δήμου;</w:t>
      </w:r>
    </w:p>
    <w:tbl>
      <w:tblPr>
        <w:tblStyle w:val="a8"/>
        <w:tblW w:w="0" w:type="auto"/>
        <w:tblLook w:val="04A0" w:firstRow="1" w:lastRow="0" w:firstColumn="1" w:lastColumn="0" w:noHBand="0" w:noVBand="1"/>
      </w:tblPr>
      <w:tblGrid>
        <w:gridCol w:w="8624"/>
      </w:tblGrid>
      <w:tr w:rsidR="00E014A8" w:rsidRPr="00E014A8" w:rsidTr="0084232E">
        <w:tc>
          <w:tcPr>
            <w:tcW w:w="8624" w:type="dxa"/>
          </w:tcPr>
          <w:p w:rsidR="00E014A8" w:rsidRPr="00E014A8" w:rsidRDefault="00E014A8" w:rsidP="0084232E">
            <w:pPr>
              <w:suppressAutoHyphens/>
              <w:spacing w:before="120" w:after="120"/>
              <w:jc w:val="both"/>
              <w:rPr>
                <w:rFonts w:cs="Arial"/>
                <w:b/>
                <w:bCs/>
                <w:sz w:val="20"/>
                <w:szCs w:val="20"/>
                <w:lang w:eastAsia="ar-SA"/>
              </w:rPr>
            </w:pPr>
          </w:p>
        </w:tc>
      </w:tr>
      <w:tr w:rsidR="00E014A8" w:rsidRPr="00E014A8" w:rsidTr="0084232E">
        <w:tc>
          <w:tcPr>
            <w:tcW w:w="8624" w:type="dxa"/>
          </w:tcPr>
          <w:p w:rsidR="00E014A8" w:rsidRPr="00E014A8" w:rsidRDefault="00E014A8" w:rsidP="0084232E">
            <w:pPr>
              <w:suppressAutoHyphens/>
              <w:spacing w:before="120" w:after="120"/>
              <w:jc w:val="both"/>
              <w:rPr>
                <w:rFonts w:cs="Arial"/>
                <w:b/>
                <w:bCs/>
                <w:sz w:val="20"/>
                <w:szCs w:val="20"/>
                <w:lang w:eastAsia="ar-SA"/>
              </w:rPr>
            </w:pPr>
          </w:p>
        </w:tc>
      </w:tr>
      <w:tr w:rsidR="00E014A8" w:rsidRPr="00E014A8" w:rsidTr="0084232E">
        <w:tc>
          <w:tcPr>
            <w:tcW w:w="8624" w:type="dxa"/>
          </w:tcPr>
          <w:p w:rsidR="00E014A8" w:rsidRPr="00E014A8" w:rsidRDefault="00E014A8" w:rsidP="0084232E">
            <w:pPr>
              <w:suppressAutoHyphens/>
              <w:spacing w:before="120" w:after="120"/>
              <w:jc w:val="both"/>
              <w:rPr>
                <w:rFonts w:cs="Arial"/>
                <w:b/>
                <w:bCs/>
                <w:sz w:val="20"/>
                <w:szCs w:val="20"/>
                <w:lang w:eastAsia="ar-SA"/>
              </w:rPr>
            </w:pPr>
          </w:p>
        </w:tc>
      </w:tr>
    </w:tbl>
    <w:p w:rsidR="003932AC" w:rsidRDefault="00E014A8" w:rsidP="00B41237">
      <w:pPr>
        <w:suppressAutoHyphens/>
        <w:spacing w:before="120" w:after="120" w:line="240" w:lineRule="auto"/>
        <w:rPr>
          <w:rFonts w:cs="Arial"/>
          <w:b/>
          <w:bCs/>
          <w:sz w:val="24"/>
          <w:szCs w:val="24"/>
          <w:u w:val="single"/>
          <w:lang w:eastAsia="ar-SA"/>
        </w:rPr>
      </w:pPr>
      <w:r>
        <w:rPr>
          <w:rFonts w:cs="Arial"/>
          <w:b/>
          <w:bCs/>
          <w:sz w:val="24"/>
          <w:szCs w:val="24"/>
          <w:u w:val="single"/>
          <w:lang w:eastAsia="ar-SA"/>
        </w:rPr>
        <w:t xml:space="preserve">6. </w:t>
      </w:r>
      <w:r w:rsidR="003932AC" w:rsidRPr="00196CE7">
        <w:rPr>
          <w:rFonts w:cs="Arial"/>
          <w:b/>
          <w:bCs/>
          <w:sz w:val="24"/>
          <w:szCs w:val="24"/>
          <w:u w:val="single"/>
          <w:lang w:eastAsia="ar-SA"/>
        </w:rPr>
        <w:t>Σχόλια – Παρατηρήσεις</w:t>
      </w:r>
    </w:p>
    <w:tbl>
      <w:tblPr>
        <w:tblStyle w:val="a8"/>
        <w:tblW w:w="0" w:type="auto"/>
        <w:tblLook w:val="04A0" w:firstRow="1" w:lastRow="0" w:firstColumn="1" w:lastColumn="0" w:noHBand="0" w:noVBand="1"/>
      </w:tblPr>
      <w:tblGrid>
        <w:gridCol w:w="8624"/>
      </w:tblGrid>
      <w:tr w:rsidR="00E014A8" w:rsidRPr="00E014A8" w:rsidTr="0084232E">
        <w:tc>
          <w:tcPr>
            <w:tcW w:w="8624" w:type="dxa"/>
          </w:tcPr>
          <w:p w:rsidR="00E014A8" w:rsidRPr="00E014A8" w:rsidRDefault="00E014A8" w:rsidP="0084232E">
            <w:pPr>
              <w:suppressAutoHyphens/>
              <w:spacing w:before="120" w:after="120"/>
              <w:jc w:val="both"/>
              <w:rPr>
                <w:rFonts w:cs="Arial"/>
                <w:b/>
                <w:bCs/>
                <w:sz w:val="20"/>
                <w:szCs w:val="20"/>
                <w:lang w:eastAsia="ar-SA"/>
              </w:rPr>
            </w:pPr>
          </w:p>
        </w:tc>
      </w:tr>
      <w:tr w:rsidR="00E014A8" w:rsidRPr="00E014A8" w:rsidTr="0084232E">
        <w:tc>
          <w:tcPr>
            <w:tcW w:w="8624" w:type="dxa"/>
          </w:tcPr>
          <w:p w:rsidR="00E014A8" w:rsidRPr="00E014A8" w:rsidRDefault="00E014A8" w:rsidP="0084232E">
            <w:pPr>
              <w:suppressAutoHyphens/>
              <w:spacing w:before="120" w:after="120"/>
              <w:jc w:val="both"/>
              <w:rPr>
                <w:rFonts w:cs="Arial"/>
                <w:b/>
                <w:bCs/>
                <w:sz w:val="20"/>
                <w:szCs w:val="20"/>
                <w:lang w:eastAsia="ar-SA"/>
              </w:rPr>
            </w:pPr>
          </w:p>
        </w:tc>
      </w:tr>
      <w:tr w:rsidR="00E014A8" w:rsidRPr="00E014A8" w:rsidTr="0084232E">
        <w:tc>
          <w:tcPr>
            <w:tcW w:w="8624" w:type="dxa"/>
          </w:tcPr>
          <w:p w:rsidR="00E014A8" w:rsidRPr="00E014A8" w:rsidRDefault="00E014A8" w:rsidP="0084232E">
            <w:pPr>
              <w:suppressAutoHyphens/>
              <w:spacing w:before="120" w:after="120"/>
              <w:jc w:val="both"/>
              <w:rPr>
                <w:rFonts w:cs="Arial"/>
                <w:b/>
                <w:bCs/>
                <w:sz w:val="20"/>
                <w:szCs w:val="20"/>
                <w:lang w:eastAsia="ar-SA"/>
              </w:rPr>
            </w:pPr>
          </w:p>
        </w:tc>
      </w:tr>
    </w:tbl>
    <w:p w:rsidR="00556473" w:rsidRPr="00196CE7" w:rsidRDefault="00DC3DF1" w:rsidP="00E014A8">
      <w:pPr>
        <w:suppressAutoHyphens/>
        <w:spacing w:before="240" w:after="120" w:line="240" w:lineRule="auto"/>
        <w:jc w:val="center"/>
        <w:rPr>
          <w:rFonts w:cs="Arial"/>
          <w:b/>
          <w:bCs/>
          <w:sz w:val="24"/>
          <w:szCs w:val="24"/>
          <w:lang w:eastAsia="ar-SA"/>
        </w:rPr>
      </w:pPr>
      <w:r w:rsidRPr="00196CE7">
        <w:rPr>
          <w:rFonts w:cs="Arial"/>
          <w:b/>
          <w:bCs/>
          <w:sz w:val="24"/>
          <w:szCs w:val="24"/>
          <w:lang w:eastAsia="ar-SA"/>
        </w:rPr>
        <w:t>Παρακαλούμε όπως αποστείλετε το συμπληρωμένο ερωτηματολόγιο</w:t>
      </w:r>
      <w:r w:rsidR="002C6F19" w:rsidRPr="00196CE7">
        <w:rPr>
          <w:rFonts w:cs="Arial"/>
          <w:b/>
          <w:bCs/>
          <w:sz w:val="24"/>
          <w:szCs w:val="24"/>
          <w:lang w:eastAsia="ar-SA"/>
        </w:rPr>
        <w:t>,</w:t>
      </w:r>
      <w:r w:rsidRPr="00196CE7">
        <w:rPr>
          <w:rFonts w:cs="Arial"/>
          <w:b/>
          <w:bCs/>
          <w:sz w:val="24"/>
          <w:szCs w:val="24"/>
          <w:lang w:eastAsia="ar-SA"/>
        </w:rPr>
        <w:t xml:space="preserve"> </w:t>
      </w:r>
      <w:r w:rsidR="002C6F19" w:rsidRPr="00196CE7">
        <w:rPr>
          <w:rFonts w:cs="Arial"/>
          <w:b/>
          <w:bCs/>
          <w:sz w:val="24"/>
          <w:szCs w:val="24"/>
          <w:lang w:eastAsia="ar-SA"/>
        </w:rPr>
        <w:t xml:space="preserve">έως την Παρασκευή </w:t>
      </w:r>
      <w:r w:rsidR="00196CE7" w:rsidRPr="00196CE7">
        <w:rPr>
          <w:rFonts w:cs="Arial"/>
          <w:b/>
          <w:bCs/>
          <w:sz w:val="24"/>
          <w:szCs w:val="24"/>
          <w:lang w:eastAsia="ar-SA"/>
        </w:rPr>
        <w:t>15</w:t>
      </w:r>
      <w:r w:rsidR="002C6F19" w:rsidRPr="00196CE7">
        <w:rPr>
          <w:rFonts w:cs="Arial"/>
          <w:b/>
          <w:bCs/>
          <w:sz w:val="24"/>
          <w:szCs w:val="24"/>
          <w:lang w:eastAsia="ar-SA"/>
        </w:rPr>
        <w:t xml:space="preserve"> </w:t>
      </w:r>
      <w:r w:rsidR="00196CE7" w:rsidRPr="00196CE7">
        <w:rPr>
          <w:rFonts w:cs="Arial"/>
          <w:b/>
          <w:bCs/>
          <w:sz w:val="24"/>
          <w:szCs w:val="24"/>
          <w:lang w:eastAsia="ar-SA"/>
        </w:rPr>
        <w:t>Απριλίου 2016</w:t>
      </w:r>
      <w:r w:rsidR="002C6F19" w:rsidRPr="00196CE7">
        <w:rPr>
          <w:rFonts w:cs="Arial"/>
          <w:b/>
          <w:bCs/>
          <w:sz w:val="24"/>
          <w:szCs w:val="24"/>
          <w:lang w:eastAsia="ar-SA"/>
        </w:rPr>
        <w:t xml:space="preserve"> ηλεκτρονικά, στο</w:t>
      </w:r>
      <w:r w:rsidRPr="00196CE7">
        <w:rPr>
          <w:rFonts w:cs="Arial"/>
          <w:b/>
          <w:bCs/>
          <w:sz w:val="24"/>
          <w:szCs w:val="24"/>
          <w:lang w:eastAsia="ar-SA"/>
        </w:rPr>
        <w:t xml:space="preserve"> </w:t>
      </w:r>
      <w:r w:rsidR="002C6F19" w:rsidRPr="00196CE7">
        <w:rPr>
          <w:rFonts w:cs="Arial"/>
          <w:b/>
          <w:bCs/>
          <w:sz w:val="24"/>
          <w:szCs w:val="24"/>
          <w:lang w:val="en-US" w:eastAsia="ar-SA"/>
        </w:rPr>
        <w:t>email</w:t>
      </w:r>
      <w:r w:rsidR="00AE40CD" w:rsidRPr="00196CE7">
        <w:rPr>
          <w:rFonts w:cs="Arial"/>
          <w:b/>
          <w:bCs/>
          <w:sz w:val="24"/>
          <w:szCs w:val="24"/>
          <w:lang w:eastAsia="ar-SA"/>
        </w:rPr>
        <w:t xml:space="preserve">: </w:t>
      </w:r>
      <w:r w:rsidR="003C6C1E" w:rsidRPr="00196CE7">
        <w:rPr>
          <w:rFonts w:cs="Arial"/>
          <w:b/>
          <w:bCs/>
          <w:sz w:val="24"/>
          <w:szCs w:val="24"/>
          <w:lang w:eastAsia="ar-SA"/>
        </w:rPr>
        <w:t xml:space="preserve">  </w:t>
      </w:r>
    </w:p>
    <w:p w:rsidR="00D875D8" w:rsidRPr="00196CE7" w:rsidRDefault="000165F8" w:rsidP="00E014A8">
      <w:pPr>
        <w:suppressAutoHyphens/>
        <w:spacing w:before="120" w:after="120" w:line="240" w:lineRule="auto"/>
        <w:jc w:val="center"/>
        <w:rPr>
          <w:rFonts w:cs="Arial"/>
          <w:b/>
          <w:bCs/>
          <w:sz w:val="24"/>
          <w:szCs w:val="24"/>
          <w:lang w:eastAsia="ar-SA"/>
        </w:rPr>
      </w:pPr>
      <w:hyperlink r:id="rId9" w:history="1">
        <w:r w:rsidR="00E014A8" w:rsidRPr="001E4FAA">
          <w:rPr>
            <w:rStyle w:val="-"/>
            <w:rFonts w:cs="Arial"/>
            <w:b/>
            <w:bCs/>
            <w:sz w:val="24"/>
            <w:szCs w:val="24"/>
            <w:lang w:eastAsia="ar-SA"/>
          </w:rPr>
          <w:t>diavoulefsi.panorama@pilea-hortiatis.gr</w:t>
        </w:r>
      </w:hyperlink>
    </w:p>
    <w:p w:rsidR="00D401A4" w:rsidRPr="00196CE7" w:rsidRDefault="00E014A8" w:rsidP="00B41237">
      <w:pPr>
        <w:suppressAutoHyphens/>
        <w:spacing w:before="120" w:after="120" w:line="240" w:lineRule="auto"/>
        <w:jc w:val="both"/>
        <w:rPr>
          <w:rFonts w:cs="Arial"/>
          <w:b/>
          <w:bCs/>
          <w:sz w:val="24"/>
          <w:szCs w:val="24"/>
          <w:lang w:eastAsia="ar-SA"/>
        </w:rPr>
      </w:pPr>
      <w:r>
        <w:rPr>
          <w:rFonts w:cs="Arial"/>
          <w:b/>
          <w:bCs/>
          <w:sz w:val="24"/>
          <w:szCs w:val="24"/>
          <w:lang w:eastAsia="ar-SA"/>
        </w:rPr>
        <w:t>Έ</w:t>
      </w:r>
      <w:r w:rsidR="003932AC" w:rsidRPr="00196CE7">
        <w:rPr>
          <w:rFonts w:cs="Arial"/>
          <w:b/>
          <w:bCs/>
          <w:sz w:val="24"/>
          <w:szCs w:val="24"/>
          <w:lang w:eastAsia="ar-SA"/>
        </w:rPr>
        <w:t>ντυπο ερωτηματολ</w:t>
      </w:r>
      <w:r w:rsidR="00064A63" w:rsidRPr="00196CE7">
        <w:rPr>
          <w:rFonts w:cs="Arial"/>
          <w:b/>
          <w:bCs/>
          <w:sz w:val="24"/>
          <w:szCs w:val="24"/>
          <w:lang w:eastAsia="ar-SA"/>
        </w:rPr>
        <w:t>όγιο</w:t>
      </w:r>
      <w:r w:rsidR="003932AC" w:rsidRPr="00196CE7">
        <w:rPr>
          <w:rFonts w:cs="Arial"/>
          <w:b/>
          <w:bCs/>
          <w:sz w:val="24"/>
          <w:szCs w:val="24"/>
          <w:lang w:eastAsia="ar-SA"/>
        </w:rPr>
        <w:t xml:space="preserve"> </w:t>
      </w:r>
      <w:r w:rsidR="00196CE7" w:rsidRPr="00196CE7">
        <w:rPr>
          <w:rFonts w:cs="Arial"/>
          <w:b/>
          <w:bCs/>
          <w:sz w:val="24"/>
          <w:szCs w:val="24"/>
          <w:lang w:eastAsia="ar-SA"/>
        </w:rPr>
        <w:t xml:space="preserve">επίσης, </w:t>
      </w:r>
      <w:r w:rsidR="003932AC" w:rsidRPr="00196CE7">
        <w:rPr>
          <w:rFonts w:cs="Arial"/>
          <w:b/>
          <w:bCs/>
          <w:sz w:val="24"/>
          <w:szCs w:val="24"/>
          <w:lang w:eastAsia="ar-SA"/>
        </w:rPr>
        <w:t>μπορείτε να καταθέσετε</w:t>
      </w:r>
      <w:r w:rsidR="00370ECD" w:rsidRPr="00196CE7">
        <w:rPr>
          <w:rFonts w:cs="Arial"/>
          <w:b/>
          <w:bCs/>
          <w:sz w:val="24"/>
          <w:szCs w:val="24"/>
          <w:lang w:eastAsia="ar-SA"/>
        </w:rPr>
        <w:t xml:space="preserve"> συμπληρωμένο έως την </w:t>
      </w:r>
      <w:r w:rsidR="00D401A4" w:rsidRPr="00196CE7">
        <w:rPr>
          <w:rFonts w:cs="Arial"/>
          <w:b/>
          <w:bCs/>
          <w:sz w:val="24"/>
          <w:szCs w:val="24"/>
          <w:lang w:eastAsia="ar-SA"/>
        </w:rPr>
        <w:t xml:space="preserve">Παρασκευή </w:t>
      </w:r>
      <w:r w:rsidR="00196CE7" w:rsidRPr="00196CE7">
        <w:rPr>
          <w:rFonts w:cs="Arial"/>
          <w:b/>
          <w:bCs/>
          <w:sz w:val="24"/>
          <w:szCs w:val="24"/>
          <w:lang w:eastAsia="ar-SA"/>
        </w:rPr>
        <w:t>15</w:t>
      </w:r>
      <w:r w:rsidR="00D401A4" w:rsidRPr="00196CE7">
        <w:rPr>
          <w:rFonts w:cs="Arial"/>
          <w:b/>
          <w:bCs/>
          <w:sz w:val="24"/>
          <w:szCs w:val="24"/>
          <w:lang w:eastAsia="ar-SA"/>
        </w:rPr>
        <w:t xml:space="preserve"> </w:t>
      </w:r>
      <w:r w:rsidR="00196CE7" w:rsidRPr="00196CE7">
        <w:rPr>
          <w:rFonts w:cs="Arial"/>
          <w:b/>
          <w:bCs/>
          <w:sz w:val="24"/>
          <w:szCs w:val="24"/>
          <w:lang w:eastAsia="ar-SA"/>
        </w:rPr>
        <w:t>Απριλίου 2016</w:t>
      </w:r>
      <w:r w:rsidR="00370ECD" w:rsidRPr="00196CE7">
        <w:rPr>
          <w:rFonts w:cs="Arial"/>
          <w:b/>
          <w:bCs/>
          <w:sz w:val="24"/>
          <w:szCs w:val="24"/>
          <w:lang w:eastAsia="ar-SA"/>
        </w:rPr>
        <w:t xml:space="preserve"> </w:t>
      </w:r>
      <w:r w:rsidR="00DB7615" w:rsidRPr="00196CE7">
        <w:rPr>
          <w:rFonts w:cs="Arial"/>
          <w:b/>
          <w:bCs/>
          <w:sz w:val="24"/>
          <w:szCs w:val="24"/>
          <w:lang w:eastAsia="ar-SA"/>
        </w:rPr>
        <w:t xml:space="preserve"> </w:t>
      </w:r>
    </w:p>
    <w:p w:rsidR="00E014A8" w:rsidRDefault="00196CE7" w:rsidP="00CA663F">
      <w:pPr>
        <w:pStyle w:val="a5"/>
        <w:numPr>
          <w:ilvl w:val="3"/>
          <w:numId w:val="8"/>
        </w:numPr>
        <w:suppressAutoHyphens/>
        <w:spacing w:before="60" w:after="60" w:line="240" w:lineRule="auto"/>
        <w:ind w:left="397" w:hanging="357"/>
        <w:contextualSpacing w:val="0"/>
        <w:jc w:val="both"/>
        <w:rPr>
          <w:rFonts w:cs="Arial"/>
          <w:bCs/>
          <w:sz w:val="24"/>
          <w:szCs w:val="24"/>
          <w:lang w:eastAsia="ar-SA"/>
        </w:rPr>
      </w:pPr>
      <w:r w:rsidRPr="00196CE7">
        <w:rPr>
          <w:rFonts w:cs="Arial"/>
          <w:bCs/>
          <w:sz w:val="24"/>
          <w:szCs w:val="24"/>
          <w:lang w:eastAsia="ar-SA"/>
        </w:rPr>
        <w:t>Στην υποδοχ</w:t>
      </w:r>
      <w:r w:rsidR="00E014A8">
        <w:rPr>
          <w:rFonts w:cs="Arial"/>
          <w:bCs/>
          <w:sz w:val="24"/>
          <w:szCs w:val="24"/>
          <w:lang w:eastAsia="ar-SA"/>
        </w:rPr>
        <w:t>ή του Δημαρχείου στο Πανόραμα</w:t>
      </w:r>
      <w:r w:rsidR="00CA663F">
        <w:rPr>
          <w:rFonts w:cs="Arial"/>
          <w:bCs/>
          <w:sz w:val="24"/>
          <w:szCs w:val="24"/>
          <w:lang w:eastAsia="ar-SA"/>
        </w:rPr>
        <w:t>,</w:t>
      </w:r>
      <w:r w:rsidRPr="00196CE7">
        <w:rPr>
          <w:rFonts w:cs="Arial"/>
          <w:bCs/>
          <w:sz w:val="24"/>
          <w:szCs w:val="24"/>
          <w:lang w:eastAsia="ar-SA"/>
        </w:rPr>
        <w:t xml:space="preserve"> </w:t>
      </w:r>
      <w:r w:rsidR="00E014A8">
        <w:rPr>
          <w:rFonts w:cs="Arial"/>
          <w:bCs/>
          <w:sz w:val="24"/>
          <w:szCs w:val="24"/>
          <w:lang w:eastAsia="ar-SA"/>
        </w:rPr>
        <w:t>Απ. Σαμανίδη 21</w:t>
      </w:r>
    </w:p>
    <w:p w:rsidR="00E014A8" w:rsidRDefault="00E014A8" w:rsidP="00CA663F">
      <w:pPr>
        <w:pStyle w:val="a5"/>
        <w:numPr>
          <w:ilvl w:val="3"/>
          <w:numId w:val="8"/>
        </w:numPr>
        <w:suppressAutoHyphens/>
        <w:spacing w:before="60" w:after="60" w:line="240" w:lineRule="auto"/>
        <w:ind w:left="397" w:hanging="357"/>
        <w:contextualSpacing w:val="0"/>
        <w:jc w:val="both"/>
        <w:rPr>
          <w:rFonts w:cs="Arial"/>
          <w:bCs/>
          <w:sz w:val="24"/>
          <w:szCs w:val="24"/>
          <w:lang w:eastAsia="ar-SA"/>
        </w:rPr>
      </w:pPr>
      <w:r>
        <w:rPr>
          <w:rFonts w:cs="Arial"/>
          <w:bCs/>
          <w:sz w:val="24"/>
          <w:szCs w:val="24"/>
          <w:lang w:eastAsia="ar-SA"/>
        </w:rPr>
        <w:t>Στο Δημοτικό Κατάστημα Πυλαίας</w:t>
      </w:r>
      <w:r w:rsidR="00CA663F">
        <w:rPr>
          <w:rFonts w:cs="Arial"/>
          <w:bCs/>
          <w:sz w:val="24"/>
          <w:szCs w:val="24"/>
          <w:lang w:eastAsia="ar-SA"/>
        </w:rPr>
        <w:t>,</w:t>
      </w:r>
      <w:r>
        <w:rPr>
          <w:rFonts w:cs="Arial"/>
          <w:bCs/>
          <w:sz w:val="24"/>
          <w:szCs w:val="24"/>
          <w:lang w:eastAsia="ar-SA"/>
        </w:rPr>
        <w:t xml:space="preserve"> Κ. Παλαιολόγου 1</w:t>
      </w:r>
      <w:r w:rsidR="000165F8">
        <w:rPr>
          <w:rFonts w:cs="Arial"/>
          <w:bCs/>
          <w:sz w:val="24"/>
          <w:szCs w:val="24"/>
          <w:lang w:eastAsia="ar-SA"/>
        </w:rPr>
        <w:t>, Πυλαία</w:t>
      </w:r>
    </w:p>
    <w:p w:rsidR="00E014A8" w:rsidRDefault="00E014A8" w:rsidP="00CA663F">
      <w:pPr>
        <w:pStyle w:val="a5"/>
        <w:numPr>
          <w:ilvl w:val="3"/>
          <w:numId w:val="8"/>
        </w:numPr>
        <w:suppressAutoHyphens/>
        <w:spacing w:before="60" w:after="60" w:line="240" w:lineRule="auto"/>
        <w:ind w:left="397" w:hanging="357"/>
        <w:contextualSpacing w:val="0"/>
        <w:jc w:val="both"/>
        <w:rPr>
          <w:rFonts w:cs="Arial"/>
          <w:bCs/>
          <w:sz w:val="24"/>
          <w:szCs w:val="24"/>
          <w:lang w:eastAsia="ar-SA"/>
        </w:rPr>
      </w:pPr>
      <w:r>
        <w:rPr>
          <w:rFonts w:cs="Arial"/>
          <w:bCs/>
          <w:sz w:val="24"/>
          <w:szCs w:val="24"/>
          <w:lang w:eastAsia="ar-SA"/>
        </w:rPr>
        <w:t xml:space="preserve">Στο Δημοτικό Κατάστημα </w:t>
      </w:r>
      <w:r w:rsidR="000165F8">
        <w:rPr>
          <w:rFonts w:cs="Arial"/>
          <w:bCs/>
          <w:sz w:val="24"/>
          <w:szCs w:val="24"/>
          <w:lang w:eastAsia="ar-SA"/>
        </w:rPr>
        <w:t>Ασβεστοχ</w:t>
      </w:r>
      <w:r w:rsidR="000165F8">
        <w:rPr>
          <w:rFonts w:cs="Arial"/>
          <w:bCs/>
          <w:sz w:val="24"/>
          <w:szCs w:val="24"/>
          <w:lang w:eastAsia="ar-SA"/>
        </w:rPr>
        <w:t>ω</w:t>
      </w:r>
      <w:r w:rsidR="000165F8">
        <w:rPr>
          <w:rFonts w:cs="Arial"/>
          <w:bCs/>
          <w:sz w:val="24"/>
          <w:szCs w:val="24"/>
          <w:lang w:eastAsia="ar-SA"/>
        </w:rPr>
        <w:t>ρ</w:t>
      </w:r>
      <w:r w:rsidR="000165F8">
        <w:rPr>
          <w:rFonts w:cs="Arial"/>
          <w:bCs/>
          <w:sz w:val="24"/>
          <w:szCs w:val="24"/>
          <w:lang w:eastAsia="ar-SA"/>
        </w:rPr>
        <w:t>ίου</w:t>
      </w:r>
      <w:r>
        <w:rPr>
          <w:rFonts w:cs="Arial"/>
          <w:bCs/>
          <w:sz w:val="24"/>
          <w:szCs w:val="24"/>
          <w:lang w:eastAsia="ar-SA"/>
        </w:rPr>
        <w:t>, Δημοκρατίας 1</w:t>
      </w:r>
      <w:r w:rsidR="000165F8">
        <w:rPr>
          <w:rFonts w:cs="Arial"/>
          <w:bCs/>
          <w:sz w:val="24"/>
          <w:szCs w:val="24"/>
          <w:lang w:eastAsia="ar-SA"/>
        </w:rPr>
        <w:t>,</w:t>
      </w:r>
      <w:r>
        <w:rPr>
          <w:rFonts w:cs="Arial"/>
          <w:bCs/>
          <w:sz w:val="24"/>
          <w:szCs w:val="24"/>
          <w:lang w:eastAsia="ar-SA"/>
        </w:rPr>
        <w:t xml:space="preserve"> </w:t>
      </w:r>
      <w:bookmarkStart w:id="1" w:name="OLE_LINK3"/>
      <w:bookmarkStart w:id="2" w:name="OLE_LINK4"/>
      <w:bookmarkStart w:id="3" w:name="OLE_LINK5"/>
      <w:r>
        <w:rPr>
          <w:rFonts w:cs="Arial"/>
          <w:bCs/>
          <w:sz w:val="24"/>
          <w:szCs w:val="24"/>
          <w:lang w:eastAsia="ar-SA"/>
        </w:rPr>
        <w:t>Ασβεστοχώρι</w:t>
      </w:r>
      <w:bookmarkEnd w:id="1"/>
      <w:bookmarkEnd w:id="2"/>
      <w:bookmarkEnd w:id="3"/>
    </w:p>
    <w:p w:rsidR="00CA663F" w:rsidRDefault="00CA663F" w:rsidP="000165F8">
      <w:pPr>
        <w:pStyle w:val="a5"/>
        <w:numPr>
          <w:ilvl w:val="3"/>
          <w:numId w:val="8"/>
        </w:numPr>
        <w:suppressAutoHyphens/>
        <w:spacing w:before="60" w:after="60" w:line="240" w:lineRule="auto"/>
        <w:ind w:left="397" w:hanging="357"/>
        <w:contextualSpacing w:val="0"/>
        <w:jc w:val="both"/>
        <w:rPr>
          <w:rFonts w:cs="Arial"/>
          <w:bCs/>
          <w:sz w:val="24"/>
          <w:szCs w:val="24"/>
          <w:lang w:eastAsia="ar-SA"/>
        </w:rPr>
      </w:pPr>
      <w:r>
        <w:rPr>
          <w:rFonts w:cs="Arial"/>
          <w:bCs/>
          <w:sz w:val="24"/>
          <w:szCs w:val="24"/>
          <w:lang w:eastAsia="ar-SA"/>
        </w:rPr>
        <w:t>Στο Δημοτικό Κατάστημα Φιλύρου</w:t>
      </w:r>
      <w:r w:rsidR="000165F8">
        <w:rPr>
          <w:rFonts w:cs="Arial"/>
          <w:bCs/>
          <w:sz w:val="24"/>
          <w:szCs w:val="24"/>
          <w:lang w:eastAsia="ar-SA"/>
        </w:rPr>
        <w:t>,</w:t>
      </w:r>
      <w:r w:rsidR="008009C7">
        <w:rPr>
          <w:rFonts w:cs="Arial"/>
          <w:bCs/>
          <w:sz w:val="24"/>
          <w:szCs w:val="24"/>
          <w:lang w:eastAsia="ar-SA"/>
        </w:rPr>
        <w:t xml:space="preserve"> </w:t>
      </w:r>
      <w:r w:rsidR="000165F8" w:rsidRPr="000165F8">
        <w:rPr>
          <w:rFonts w:cs="Arial"/>
          <w:bCs/>
          <w:sz w:val="24"/>
          <w:szCs w:val="24"/>
          <w:lang w:eastAsia="ar-SA"/>
        </w:rPr>
        <w:t>Πλ. Ελευθερίας 22, Φίλυρο</w:t>
      </w:r>
    </w:p>
    <w:p w:rsidR="00CA663F" w:rsidRDefault="00CA663F" w:rsidP="000165F8">
      <w:pPr>
        <w:pStyle w:val="a5"/>
        <w:numPr>
          <w:ilvl w:val="3"/>
          <w:numId w:val="8"/>
        </w:numPr>
        <w:suppressAutoHyphens/>
        <w:spacing w:before="60" w:after="60" w:line="240" w:lineRule="auto"/>
        <w:ind w:left="397" w:hanging="357"/>
        <w:contextualSpacing w:val="0"/>
        <w:jc w:val="both"/>
        <w:rPr>
          <w:rFonts w:cs="Arial"/>
          <w:bCs/>
          <w:sz w:val="24"/>
          <w:szCs w:val="24"/>
          <w:lang w:eastAsia="ar-SA"/>
        </w:rPr>
      </w:pPr>
      <w:r>
        <w:rPr>
          <w:rFonts w:cs="Arial"/>
          <w:bCs/>
          <w:sz w:val="24"/>
          <w:szCs w:val="24"/>
          <w:lang w:eastAsia="ar-SA"/>
        </w:rPr>
        <w:t>Στο Δημοτικό Κατάστημα Χορτιάτη</w:t>
      </w:r>
      <w:r w:rsidR="000165F8">
        <w:rPr>
          <w:rFonts w:cs="Arial"/>
          <w:bCs/>
          <w:sz w:val="24"/>
          <w:szCs w:val="24"/>
          <w:lang w:eastAsia="ar-SA"/>
        </w:rPr>
        <w:t>,</w:t>
      </w:r>
      <w:r w:rsidR="008009C7">
        <w:rPr>
          <w:rFonts w:cs="Arial"/>
          <w:bCs/>
          <w:sz w:val="24"/>
          <w:szCs w:val="24"/>
          <w:lang w:eastAsia="ar-SA"/>
        </w:rPr>
        <w:t xml:space="preserve"> </w:t>
      </w:r>
      <w:r w:rsidR="000165F8" w:rsidRPr="000165F8">
        <w:rPr>
          <w:rFonts w:cs="Arial"/>
          <w:bCs/>
          <w:sz w:val="24"/>
          <w:szCs w:val="24"/>
          <w:lang w:eastAsia="ar-SA"/>
        </w:rPr>
        <w:t>Τέλος 2ας Σεπτεμβρίου, Χορτιάτης</w:t>
      </w:r>
    </w:p>
    <w:p w:rsidR="00E014A8" w:rsidRDefault="00E014A8" w:rsidP="00CA663F">
      <w:pPr>
        <w:pStyle w:val="a5"/>
        <w:numPr>
          <w:ilvl w:val="3"/>
          <w:numId w:val="8"/>
        </w:numPr>
        <w:suppressAutoHyphens/>
        <w:spacing w:before="60" w:after="60" w:line="240" w:lineRule="auto"/>
        <w:ind w:left="397" w:hanging="357"/>
        <w:contextualSpacing w:val="0"/>
        <w:jc w:val="both"/>
        <w:rPr>
          <w:rFonts w:cs="Arial"/>
          <w:bCs/>
          <w:sz w:val="24"/>
          <w:szCs w:val="24"/>
          <w:lang w:eastAsia="ar-SA"/>
        </w:rPr>
      </w:pPr>
      <w:r>
        <w:rPr>
          <w:rFonts w:cs="Arial"/>
          <w:bCs/>
          <w:sz w:val="24"/>
          <w:szCs w:val="24"/>
          <w:lang w:eastAsia="ar-SA"/>
        </w:rPr>
        <w:t xml:space="preserve">Στα ΚΕΠ </w:t>
      </w:r>
      <w:r w:rsidR="00CA663F">
        <w:rPr>
          <w:rFonts w:cs="Arial"/>
          <w:bCs/>
          <w:sz w:val="24"/>
          <w:szCs w:val="24"/>
          <w:lang w:eastAsia="ar-SA"/>
        </w:rPr>
        <w:t xml:space="preserve">του δήμου: </w:t>
      </w:r>
      <w:r w:rsidR="00CA663F" w:rsidRPr="00CA663F">
        <w:rPr>
          <w:rFonts w:cs="Arial"/>
          <w:b/>
          <w:bCs/>
          <w:sz w:val="24"/>
          <w:szCs w:val="24"/>
          <w:lang w:eastAsia="ar-SA"/>
        </w:rPr>
        <w:t>α.</w:t>
      </w:r>
      <w:r w:rsidR="00CA663F">
        <w:rPr>
          <w:rFonts w:cs="Arial"/>
          <w:bCs/>
          <w:sz w:val="24"/>
          <w:szCs w:val="24"/>
          <w:lang w:eastAsia="ar-SA"/>
        </w:rPr>
        <w:t xml:space="preserve"> Πλατεία Δημαρχείου στο Πανόραμα, </w:t>
      </w:r>
      <w:r w:rsidR="00CA663F" w:rsidRPr="00CA663F">
        <w:rPr>
          <w:rFonts w:cs="Arial"/>
          <w:b/>
          <w:bCs/>
          <w:sz w:val="24"/>
          <w:szCs w:val="24"/>
          <w:lang w:eastAsia="ar-SA"/>
        </w:rPr>
        <w:t>β.</w:t>
      </w:r>
      <w:r w:rsidR="00CA663F">
        <w:rPr>
          <w:rFonts w:cs="Arial"/>
          <w:bCs/>
          <w:sz w:val="24"/>
          <w:szCs w:val="24"/>
          <w:lang w:eastAsia="ar-SA"/>
        </w:rPr>
        <w:t xml:space="preserve"> Μεγ. Αλεξάνδρου 47 στην Πυλαία και </w:t>
      </w:r>
      <w:r w:rsidR="00CA663F" w:rsidRPr="00CA663F">
        <w:rPr>
          <w:rFonts w:cs="Arial"/>
          <w:b/>
          <w:bCs/>
          <w:sz w:val="24"/>
          <w:szCs w:val="24"/>
          <w:lang w:eastAsia="ar-SA"/>
        </w:rPr>
        <w:t>γ.</w:t>
      </w:r>
      <w:r w:rsidR="00CA663F">
        <w:rPr>
          <w:rFonts w:cs="Arial"/>
          <w:bCs/>
          <w:sz w:val="24"/>
          <w:szCs w:val="24"/>
          <w:lang w:eastAsia="ar-SA"/>
        </w:rPr>
        <w:t xml:space="preserve"> Δημοκρατίας 12 </w:t>
      </w:r>
      <w:bookmarkStart w:id="4" w:name="_GoBack"/>
      <w:bookmarkEnd w:id="4"/>
      <w:r w:rsidR="00CA663F">
        <w:rPr>
          <w:rFonts w:cs="Arial"/>
          <w:bCs/>
          <w:sz w:val="24"/>
          <w:szCs w:val="24"/>
          <w:lang w:eastAsia="ar-SA"/>
        </w:rPr>
        <w:t xml:space="preserve">στο Ασβεστοχώρι </w:t>
      </w:r>
    </w:p>
    <w:p w:rsidR="0025574F" w:rsidRPr="00196CE7" w:rsidRDefault="0025574F" w:rsidP="00CA663F">
      <w:pPr>
        <w:pStyle w:val="a5"/>
        <w:numPr>
          <w:ilvl w:val="3"/>
          <w:numId w:val="8"/>
        </w:numPr>
        <w:suppressAutoHyphens/>
        <w:spacing w:before="60" w:after="60" w:line="240" w:lineRule="auto"/>
        <w:ind w:left="397" w:hanging="357"/>
        <w:contextualSpacing w:val="0"/>
        <w:jc w:val="both"/>
        <w:rPr>
          <w:rFonts w:cs="Arial"/>
          <w:bCs/>
          <w:sz w:val="24"/>
          <w:szCs w:val="24"/>
          <w:lang w:eastAsia="ar-SA"/>
        </w:rPr>
      </w:pPr>
      <w:r w:rsidRPr="00196CE7">
        <w:rPr>
          <w:rFonts w:cs="Arial"/>
          <w:bCs/>
          <w:sz w:val="24"/>
          <w:szCs w:val="24"/>
          <w:lang w:eastAsia="ar-SA"/>
        </w:rPr>
        <w:t>Ταχυδρομικά,</w:t>
      </w:r>
      <w:r w:rsidR="00014B5D" w:rsidRPr="00196CE7">
        <w:rPr>
          <w:rFonts w:cs="Arial"/>
          <w:bCs/>
          <w:sz w:val="24"/>
          <w:szCs w:val="24"/>
          <w:lang w:eastAsia="ar-SA"/>
        </w:rPr>
        <w:t xml:space="preserve"> </w:t>
      </w:r>
      <w:r w:rsidRPr="00196CE7">
        <w:rPr>
          <w:rFonts w:cs="Arial"/>
          <w:bCs/>
          <w:sz w:val="24"/>
          <w:szCs w:val="24"/>
          <w:lang w:eastAsia="ar-SA"/>
        </w:rPr>
        <w:t>στη Διεύθυνση</w:t>
      </w:r>
      <w:r w:rsidR="00C471E3" w:rsidRPr="00196CE7">
        <w:rPr>
          <w:rFonts w:cs="Arial"/>
          <w:bCs/>
          <w:sz w:val="24"/>
          <w:szCs w:val="24"/>
          <w:lang w:eastAsia="ar-SA"/>
        </w:rPr>
        <w:t xml:space="preserve">: </w:t>
      </w:r>
      <w:r w:rsidR="00014B5D" w:rsidRPr="00196CE7">
        <w:rPr>
          <w:rFonts w:cs="Arial"/>
          <w:bCs/>
          <w:sz w:val="24"/>
          <w:szCs w:val="24"/>
          <w:lang w:eastAsia="ar-SA"/>
        </w:rPr>
        <w:t>Δ</w:t>
      </w:r>
      <w:r w:rsidR="000165F8">
        <w:rPr>
          <w:rFonts w:cs="Arial"/>
          <w:bCs/>
          <w:sz w:val="24"/>
          <w:szCs w:val="24"/>
          <w:lang w:eastAsia="ar-SA"/>
        </w:rPr>
        <w:t>η</w:t>
      </w:r>
      <w:r w:rsidR="00014B5D" w:rsidRPr="00196CE7">
        <w:rPr>
          <w:rFonts w:cs="Arial"/>
          <w:bCs/>
          <w:sz w:val="24"/>
          <w:szCs w:val="24"/>
          <w:lang w:eastAsia="ar-SA"/>
        </w:rPr>
        <w:t>μ</w:t>
      </w:r>
      <w:r w:rsidR="000165F8">
        <w:rPr>
          <w:rFonts w:cs="Arial"/>
          <w:bCs/>
          <w:sz w:val="24"/>
          <w:szCs w:val="24"/>
          <w:lang w:eastAsia="ar-SA"/>
        </w:rPr>
        <w:t>αρχείο</w:t>
      </w:r>
      <w:r w:rsidR="00014B5D" w:rsidRPr="00196CE7">
        <w:rPr>
          <w:rFonts w:cs="Arial"/>
          <w:bCs/>
          <w:sz w:val="24"/>
          <w:szCs w:val="24"/>
          <w:lang w:eastAsia="ar-SA"/>
        </w:rPr>
        <w:t xml:space="preserve"> </w:t>
      </w:r>
      <w:r w:rsidR="00D012CC">
        <w:rPr>
          <w:rFonts w:cs="Arial"/>
          <w:bCs/>
          <w:sz w:val="24"/>
          <w:szCs w:val="24"/>
          <w:lang w:eastAsia="ar-SA"/>
        </w:rPr>
        <w:t>Πυλαίας</w:t>
      </w:r>
      <w:r w:rsidR="000165F8">
        <w:rPr>
          <w:rFonts w:cs="Arial"/>
          <w:bCs/>
          <w:sz w:val="24"/>
          <w:szCs w:val="24"/>
          <w:lang w:eastAsia="ar-SA"/>
        </w:rPr>
        <w:t>-</w:t>
      </w:r>
      <w:r w:rsidR="00D012CC">
        <w:rPr>
          <w:rFonts w:cs="Arial"/>
          <w:bCs/>
          <w:sz w:val="24"/>
          <w:szCs w:val="24"/>
          <w:lang w:eastAsia="ar-SA"/>
        </w:rPr>
        <w:t>Χορτιάτη</w:t>
      </w:r>
      <w:r w:rsidR="000165F8">
        <w:rPr>
          <w:rFonts w:cs="Arial"/>
          <w:bCs/>
          <w:sz w:val="24"/>
          <w:szCs w:val="24"/>
          <w:lang w:eastAsia="ar-SA"/>
        </w:rPr>
        <w:t>,</w:t>
      </w:r>
      <w:r w:rsidR="00D012CC">
        <w:rPr>
          <w:rFonts w:cs="Arial"/>
          <w:bCs/>
          <w:sz w:val="24"/>
          <w:szCs w:val="24"/>
          <w:lang w:eastAsia="ar-SA"/>
        </w:rPr>
        <w:t xml:space="preserve"> </w:t>
      </w:r>
      <w:r w:rsidR="007A22AB" w:rsidRPr="00196CE7">
        <w:rPr>
          <w:rFonts w:cs="Arial"/>
          <w:bCs/>
          <w:sz w:val="24"/>
          <w:szCs w:val="24"/>
          <w:lang w:eastAsia="ar-SA"/>
        </w:rPr>
        <w:t>Τ.Κ.</w:t>
      </w:r>
      <w:r w:rsidR="00014B5D" w:rsidRPr="00196CE7">
        <w:rPr>
          <w:rFonts w:cs="Arial"/>
          <w:bCs/>
          <w:sz w:val="24"/>
          <w:szCs w:val="24"/>
          <w:lang w:eastAsia="ar-SA"/>
        </w:rPr>
        <w:t xml:space="preserve"> </w:t>
      </w:r>
      <w:r w:rsidR="00D012CC">
        <w:rPr>
          <w:rFonts w:cs="Arial"/>
          <w:bCs/>
          <w:sz w:val="24"/>
          <w:szCs w:val="24"/>
          <w:lang w:eastAsia="ar-SA"/>
        </w:rPr>
        <w:t>55236</w:t>
      </w:r>
      <w:r w:rsidR="000165F8">
        <w:rPr>
          <w:rFonts w:cs="Arial"/>
          <w:bCs/>
          <w:sz w:val="24"/>
          <w:szCs w:val="24"/>
          <w:lang w:eastAsia="ar-SA"/>
        </w:rPr>
        <w:t>,</w:t>
      </w:r>
      <w:r w:rsidR="00D012CC">
        <w:rPr>
          <w:rFonts w:cs="Arial"/>
          <w:bCs/>
          <w:sz w:val="24"/>
          <w:szCs w:val="24"/>
          <w:lang w:eastAsia="ar-SA"/>
        </w:rPr>
        <w:t xml:space="preserve"> Πανόραμα</w:t>
      </w:r>
    </w:p>
    <w:p w:rsidR="00E014A8" w:rsidRDefault="009F775D" w:rsidP="008009C7">
      <w:pPr>
        <w:pStyle w:val="Web"/>
        <w:pBdr>
          <w:top w:val="single" w:sz="4" w:space="1" w:color="auto"/>
          <w:left w:val="single" w:sz="4" w:space="4" w:color="auto"/>
          <w:bottom w:val="single" w:sz="4" w:space="1" w:color="auto"/>
          <w:right w:val="single" w:sz="4" w:space="4" w:color="auto"/>
        </w:pBdr>
        <w:spacing w:before="120" w:beforeAutospacing="0" w:after="120" w:afterAutospacing="0"/>
        <w:jc w:val="center"/>
        <w:rPr>
          <w:rFonts w:asciiTheme="minorHAnsi" w:hAnsiTheme="minorHAnsi"/>
        </w:rPr>
      </w:pPr>
      <w:r w:rsidRPr="00196CE7">
        <w:rPr>
          <w:rFonts w:asciiTheme="minorHAnsi" w:hAnsiTheme="minorHAnsi"/>
        </w:rPr>
        <w:t xml:space="preserve">Για πληροφορίες ή διευκρινήσεις παρακαλούμε </w:t>
      </w:r>
      <w:r w:rsidR="00BA0860" w:rsidRPr="00196CE7">
        <w:rPr>
          <w:rFonts w:asciiTheme="minorHAnsi" w:hAnsiTheme="minorHAnsi"/>
        </w:rPr>
        <w:t xml:space="preserve">όπως </w:t>
      </w:r>
      <w:r w:rsidRPr="00196CE7">
        <w:rPr>
          <w:rFonts w:asciiTheme="minorHAnsi" w:hAnsiTheme="minorHAnsi"/>
        </w:rPr>
        <w:t>επικοινωνήσ</w:t>
      </w:r>
      <w:r w:rsidR="00BA0860" w:rsidRPr="00196CE7">
        <w:rPr>
          <w:rFonts w:asciiTheme="minorHAnsi" w:hAnsiTheme="minorHAnsi"/>
        </w:rPr>
        <w:t>ε</w:t>
      </w:r>
      <w:r w:rsidRPr="00196CE7">
        <w:rPr>
          <w:rFonts w:asciiTheme="minorHAnsi" w:hAnsiTheme="minorHAnsi"/>
        </w:rPr>
        <w:t xml:space="preserve">τε </w:t>
      </w:r>
      <w:r w:rsidR="00E014A8">
        <w:rPr>
          <w:rFonts w:asciiTheme="minorHAnsi" w:hAnsiTheme="minorHAnsi"/>
        </w:rPr>
        <w:t>στα τηλ.:</w:t>
      </w:r>
    </w:p>
    <w:p w:rsidR="00B6399F" w:rsidRDefault="009F775D" w:rsidP="008009C7">
      <w:pPr>
        <w:pStyle w:val="Web"/>
        <w:pBdr>
          <w:top w:val="single" w:sz="4" w:space="1" w:color="auto"/>
          <w:left w:val="single" w:sz="4" w:space="4" w:color="auto"/>
          <w:bottom w:val="single" w:sz="4" w:space="1" w:color="auto"/>
          <w:right w:val="single" w:sz="4" w:space="4" w:color="auto"/>
        </w:pBdr>
        <w:spacing w:before="120" w:beforeAutospacing="0" w:after="120" w:afterAutospacing="0"/>
        <w:jc w:val="center"/>
        <w:rPr>
          <w:rFonts w:asciiTheme="minorHAnsi" w:hAnsiTheme="minorHAnsi"/>
        </w:rPr>
      </w:pPr>
      <w:r w:rsidRPr="00196CE7">
        <w:rPr>
          <w:rFonts w:asciiTheme="minorHAnsi" w:hAnsiTheme="minorHAnsi"/>
        </w:rPr>
        <w:t>213</w:t>
      </w:r>
      <w:r w:rsidR="00E014A8">
        <w:rPr>
          <w:rFonts w:asciiTheme="minorHAnsi" w:hAnsiTheme="minorHAnsi"/>
        </w:rPr>
        <w:t>3</w:t>
      </w:r>
      <w:r w:rsidRPr="00196CE7">
        <w:rPr>
          <w:rFonts w:asciiTheme="minorHAnsi" w:hAnsiTheme="minorHAnsi"/>
        </w:rPr>
        <w:t xml:space="preserve"> </w:t>
      </w:r>
      <w:r w:rsidR="00E014A8">
        <w:rPr>
          <w:rFonts w:asciiTheme="minorHAnsi" w:hAnsiTheme="minorHAnsi"/>
        </w:rPr>
        <w:t>301090</w:t>
      </w:r>
      <w:r w:rsidR="00CA663F">
        <w:rPr>
          <w:rFonts w:asciiTheme="minorHAnsi" w:hAnsiTheme="minorHAnsi"/>
        </w:rPr>
        <w:t xml:space="preserve">, </w:t>
      </w:r>
      <w:r w:rsidR="00CA663F" w:rsidRPr="00196CE7">
        <w:rPr>
          <w:rFonts w:asciiTheme="minorHAnsi" w:hAnsiTheme="minorHAnsi"/>
        </w:rPr>
        <w:t>213</w:t>
      </w:r>
      <w:r w:rsidR="00CA663F">
        <w:rPr>
          <w:rFonts w:asciiTheme="minorHAnsi" w:hAnsiTheme="minorHAnsi"/>
        </w:rPr>
        <w:t>3</w:t>
      </w:r>
      <w:r w:rsidR="00CA663F" w:rsidRPr="00196CE7">
        <w:rPr>
          <w:rFonts w:asciiTheme="minorHAnsi" w:hAnsiTheme="minorHAnsi"/>
        </w:rPr>
        <w:t xml:space="preserve"> </w:t>
      </w:r>
      <w:r w:rsidR="00CA663F">
        <w:rPr>
          <w:rFonts w:asciiTheme="minorHAnsi" w:hAnsiTheme="minorHAnsi"/>
        </w:rPr>
        <w:t xml:space="preserve">301091, </w:t>
      </w:r>
      <w:r w:rsidR="00CA663F" w:rsidRPr="00196CE7">
        <w:rPr>
          <w:rFonts w:asciiTheme="minorHAnsi" w:hAnsiTheme="minorHAnsi"/>
        </w:rPr>
        <w:t>213</w:t>
      </w:r>
      <w:r w:rsidR="00CA663F">
        <w:rPr>
          <w:rFonts w:asciiTheme="minorHAnsi" w:hAnsiTheme="minorHAnsi"/>
        </w:rPr>
        <w:t>3</w:t>
      </w:r>
      <w:r w:rsidR="00CA663F" w:rsidRPr="00196CE7">
        <w:rPr>
          <w:rFonts w:asciiTheme="minorHAnsi" w:hAnsiTheme="minorHAnsi"/>
        </w:rPr>
        <w:t xml:space="preserve"> </w:t>
      </w:r>
      <w:r w:rsidR="00CA663F">
        <w:rPr>
          <w:rFonts w:asciiTheme="minorHAnsi" w:hAnsiTheme="minorHAnsi"/>
        </w:rPr>
        <w:t xml:space="preserve">301092, </w:t>
      </w:r>
      <w:r w:rsidR="00CA663F" w:rsidRPr="00196CE7">
        <w:rPr>
          <w:rFonts w:asciiTheme="minorHAnsi" w:hAnsiTheme="minorHAnsi"/>
        </w:rPr>
        <w:t>213</w:t>
      </w:r>
      <w:r w:rsidR="00CA663F">
        <w:rPr>
          <w:rFonts w:asciiTheme="minorHAnsi" w:hAnsiTheme="minorHAnsi"/>
        </w:rPr>
        <w:t>3</w:t>
      </w:r>
      <w:r w:rsidR="00CA663F" w:rsidRPr="00196CE7">
        <w:rPr>
          <w:rFonts w:asciiTheme="minorHAnsi" w:hAnsiTheme="minorHAnsi"/>
        </w:rPr>
        <w:t xml:space="preserve"> </w:t>
      </w:r>
      <w:r w:rsidR="00CA663F">
        <w:rPr>
          <w:rFonts w:asciiTheme="minorHAnsi" w:hAnsiTheme="minorHAnsi"/>
        </w:rPr>
        <w:t>301043, 2313 302739</w:t>
      </w:r>
    </w:p>
    <w:p w:rsidR="008009C7" w:rsidRPr="008009C7" w:rsidRDefault="008009C7" w:rsidP="008009C7">
      <w:pPr>
        <w:pStyle w:val="Web"/>
        <w:spacing w:before="120" w:beforeAutospacing="0" w:after="120" w:afterAutospacing="0"/>
        <w:jc w:val="center"/>
        <w:rPr>
          <w:rFonts w:asciiTheme="minorHAnsi" w:hAnsiTheme="minorHAnsi"/>
          <w:b/>
          <w:i/>
        </w:rPr>
      </w:pPr>
      <w:r w:rsidRPr="008009C7">
        <w:rPr>
          <w:rFonts w:asciiTheme="minorHAnsi" w:hAnsiTheme="minorHAnsi"/>
          <w:b/>
          <w:i/>
        </w:rPr>
        <w:t>Ευχαριστούμε για τη Συμμετοχή σας!!!</w:t>
      </w:r>
    </w:p>
    <w:sectPr w:rsidR="008009C7" w:rsidRPr="008009C7" w:rsidSect="008009C7">
      <w:footerReference w:type="default" r:id="rId10"/>
      <w:pgSz w:w="11906" w:h="16838"/>
      <w:pgMar w:top="1276" w:right="1416" w:bottom="993" w:left="1701"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9E0" w:rsidRDefault="002869E0" w:rsidP="00954D64">
      <w:pPr>
        <w:spacing w:after="0" w:line="240" w:lineRule="auto"/>
      </w:pPr>
      <w:r>
        <w:separator/>
      </w:r>
    </w:p>
  </w:endnote>
  <w:endnote w:type="continuationSeparator" w:id="0">
    <w:p w:rsidR="002869E0" w:rsidRDefault="002869E0" w:rsidP="0095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42023"/>
      <w:docPartObj>
        <w:docPartGallery w:val="Page Numbers (Bottom of Page)"/>
        <w:docPartUnique/>
      </w:docPartObj>
    </w:sdtPr>
    <w:sdtEndPr>
      <w:rPr>
        <w:rFonts w:asciiTheme="minorHAnsi" w:hAnsiTheme="minorHAnsi"/>
        <w:sz w:val="22"/>
        <w:szCs w:val="22"/>
      </w:rPr>
    </w:sdtEndPr>
    <w:sdtContent>
      <w:p w:rsidR="0084232E" w:rsidRPr="000165F8" w:rsidRDefault="006756E6">
        <w:pPr>
          <w:pStyle w:val="a3"/>
          <w:jc w:val="right"/>
          <w:rPr>
            <w:rFonts w:asciiTheme="minorHAnsi" w:hAnsiTheme="minorHAnsi"/>
            <w:sz w:val="22"/>
            <w:szCs w:val="22"/>
          </w:rPr>
        </w:pPr>
        <w:r w:rsidRPr="000165F8">
          <w:rPr>
            <w:rFonts w:asciiTheme="minorHAnsi" w:hAnsiTheme="minorHAnsi"/>
            <w:sz w:val="22"/>
            <w:szCs w:val="22"/>
          </w:rPr>
          <w:fldChar w:fldCharType="begin"/>
        </w:r>
        <w:r w:rsidR="0084232E" w:rsidRPr="000165F8">
          <w:rPr>
            <w:rFonts w:asciiTheme="minorHAnsi" w:hAnsiTheme="minorHAnsi"/>
            <w:sz w:val="22"/>
            <w:szCs w:val="22"/>
          </w:rPr>
          <w:instrText xml:space="preserve"> PAGE   \* MERGEFORMAT </w:instrText>
        </w:r>
        <w:r w:rsidRPr="000165F8">
          <w:rPr>
            <w:rFonts w:asciiTheme="minorHAnsi" w:hAnsiTheme="minorHAnsi"/>
            <w:sz w:val="22"/>
            <w:szCs w:val="22"/>
          </w:rPr>
          <w:fldChar w:fldCharType="separate"/>
        </w:r>
        <w:r w:rsidR="000165F8">
          <w:rPr>
            <w:rFonts w:asciiTheme="minorHAnsi" w:hAnsiTheme="minorHAnsi"/>
            <w:noProof/>
            <w:sz w:val="22"/>
            <w:szCs w:val="22"/>
          </w:rPr>
          <w:t>4</w:t>
        </w:r>
        <w:r w:rsidRPr="000165F8">
          <w:rPr>
            <w:rFonts w:asciiTheme="minorHAnsi" w:hAnsiTheme="minorHAnsi"/>
            <w:sz w:val="22"/>
            <w:szCs w:val="22"/>
          </w:rPr>
          <w:fldChar w:fldCharType="end"/>
        </w:r>
      </w:p>
    </w:sdtContent>
  </w:sdt>
  <w:p w:rsidR="0084232E" w:rsidRDefault="0084232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9E0" w:rsidRDefault="002869E0" w:rsidP="00954D64">
      <w:pPr>
        <w:spacing w:after="0" w:line="240" w:lineRule="auto"/>
      </w:pPr>
      <w:r>
        <w:separator/>
      </w:r>
    </w:p>
  </w:footnote>
  <w:footnote w:type="continuationSeparator" w:id="0">
    <w:p w:rsidR="002869E0" w:rsidRDefault="002869E0" w:rsidP="00954D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6906"/>
    <w:multiLevelType w:val="hybridMultilevel"/>
    <w:tmpl w:val="CFEC2C0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2620D65"/>
    <w:multiLevelType w:val="hybridMultilevel"/>
    <w:tmpl w:val="18E45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C6334DF"/>
    <w:multiLevelType w:val="hybridMultilevel"/>
    <w:tmpl w:val="32B22FD4"/>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3" w15:restartNumberingAfterBreak="0">
    <w:nsid w:val="1E1C5930"/>
    <w:multiLevelType w:val="hybridMultilevel"/>
    <w:tmpl w:val="85322F7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2F377AD6"/>
    <w:multiLevelType w:val="hybridMultilevel"/>
    <w:tmpl w:val="CB340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FE7719C"/>
    <w:multiLevelType w:val="hybridMultilevel"/>
    <w:tmpl w:val="FD5A2E58"/>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6" w15:restartNumberingAfterBreak="0">
    <w:nsid w:val="3A7856C1"/>
    <w:multiLevelType w:val="hybridMultilevel"/>
    <w:tmpl w:val="CB340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8F508DD"/>
    <w:multiLevelType w:val="hybridMultilevel"/>
    <w:tmpl w:val="6B60A1AA"/>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8" w15:restartNumberingAfterBreak="0">
    <w:nsid w:val="74B0548A"/>
    <w:multiLevelType w:val="hybridMultilevel"/>
    <w:tmpl w:val="D45A2158"/>
    <w:lvl w:ilvl="0" w:tplc="A148DA0C">
      <w:start w:val="1"/>
      <w:numFmt w:val="bullet"/>
      <w:lvlText w:val=""/>
      <w:lvlJc w:val="left"/>
      <w:pPr>
        <w:ind w:left="360" w:hanging="360"/>
      </w:pPr>
      <w:rPr>
        <w:rFonts w:ascii="Wingdings" w:hAnsi="Wingdings" w:hint="default"/>
        <w:color w:val="0070C0"/>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C9D7914"/>
    <w:multiLevelType w:val="hybridMultilevel"/>
    <w:tmpl w:val="7B5011BE"/>
    <w:lvl w:ilvl="0" w:tplc="04080007">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CDF57F7"/>
    <w:multiLevelType w:val="multilevel"/>
    <w:tmpl w:val="A27AA466"/>
    <w:lvl w:ilvl="0">
      <w:start w:val="1"/>
      <w:numFmt w:val="decimal"/>
      <w:pStyle w:val="1"/>
      <w:lvlText w:val="%1"/>
      <w:lvlJc w:val="left"/>
      <w:pPr>
        <w:tabs>
          <w:tab w:val="num" w:pos="7520"/>
        </w:tabs>
        <w:ind w:left="7520" w:hanging="432"/>
      </w:pPr>
    </w:lvl>
    <w:lvl w:ilvl="1">
      <w:start w:val="1"/>
      <w:numFmt w:val="decimal"/>
      <w:pStyle w:val="2"/>
      <w:lvlText w:val="%1.%2"/>
      <w:lvlJc w:val="left"/>
      <w:pPr>
        <w:tabs>
          <w:tab w:val="num" w:pos="1286"/>
        </w:tabs>
        <w:ind w:left="128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5"/>
  </w:num>
  <w:num w:numId="2">
    <w:abstractNumId w:val="2"/>
  </w:num>
  <w:num w:numId="3">
    <w:abstractNumId w:val="10"/>
  </w:num>
  <w:num w:numId="4">
    <w:abstractNumId w:val="7"/>
  </w:num>
  <w:num w:numId="5">
    <w:abstractNumId w:val="9"/>
  </w:num>
  <w:num w:numId="6">
    <w:abstractNumId w:val="6"/>
  </w:num>
  <w:num w:numId="7">
    <w:abstractNumId w:val="1"/>
  </w:num>
  <w:num w:numId="8">
    <w:abstractNumId w:val="4"/>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
  <w:rsids>
    <w:rsidRoot w:val="006A3932"/>
    <w:rsid w:val="00014B5D"/>
    <w:rsid w:val="000165F8"/>
    <w:rsid w:val="00020658"/>
    <w:rsid w:val="00064A63"/>
    <w:rsid w:val="00070F76"/>
    <w:rsid w:val="00110B58"/>
    <w:rsid w:val="00143F1E"/>
    <w:rsid w:val="00196CE7"/>
    <w:rsid w:val="001A06F6"/>
    <w:rsid w:val="001A16FD"/>
    <w:rsid w:val="00242C61"/>
    <w:rsid w:val="0025574F"/>
    <w:rsid w:val="002678A2"/>
    <w:rsid w:val="002850CC"/>
    <w:rsid w:val="002869E0"/>
    <w:rsid w:val="002C4D65"/>
    <w:rsid w:val="002C6F19"/>
    <w:rsid w:val="002E558B"/>
    <w:rsid w:val="0036178A"/>
    <w:rsid w:val="00364EBA"/>
    <w:rsid w:val="00370ECD"/>
    <w:rsid w:val="003932AC"/>
    <w:rsid w:val="00395D39"/>
    <w:rsid w:val="003C6C1E"/>
    <w:rsid w:val="00425E6B"/>
    <w:rsid w:val="004514E0"/>
    <w:rsid w:val="004559CA"/>
    <w:rsid w:val="00491D48"/>
    <w:rsid w:val="00492234"/>
    <w:rsid w:val="004F5EDE"/>
    <w:rsid w:val="005168CB"/>
    <w:rsid w:val="0053179E"/>
    <w:rsid w:val="005516EF"/>
    <w:rsid w:val="00556473"/>
    <w:rsid w:val="00574AE7"/>
    <w:rsid w:val="005824CA"/>
    <w:rsid w:val="005D31A7"/>
    <w:rsid w:val="00635E78"/>
    <w:rsid w:val="006756E6"/>
    <w:rsid w:val="006A1130"/>
    <w:rsid w:val="006A3932"/>
    <w:rsid w:val="006A52D0"/>
    <w:rsid w:val="006B39BE"/>
    <w:rsid w:val="006C408B"/>
    <w:rsid w:val="006D5AD9"/>
    <w:rsid w:val="00742EBE"/>
    <w:rsid w:val="00794676"/>
    <w:rsid w:val="007A1D45"/>
    <w:rsid w:val="007A22AB"/>
    <w:rsid w:val="007E396F"/>
    <w:rsid w:val="008009C7"/>
    <w:rsid w:val="00815469"/>
    <w:rsid w:val="00835802"/>
    <w:rsid w:val="0084232E"/>
    <w:rsid w:val="008A6961"/>
    <w:rsid w:val="008E2D64"/>
    <w:rsid w:val="00916087"/>
    <w:rsid w:val="00954D64"/>
    <w:rsid w:val="00970E2B"/>
    <w:rsid w:val="009B6608"/>
    <w:rsid w:val="009F775D"/>
    <w:rsid w:val="00A43A7F"/>
    <w:rsid w:val="00AE40CD"/>
    <w:rsid w:val="00B41237"/>
    <w:rsid w:val="00B54B14"/>
    <w:rsid w:val="00B6399F"/>
    <w:rsid w:val="00B83D7F"/>
    <w:rsid w:val="00BA0860"/>
    <w:rsid w:val="00BE3130"/>
    <w:rsid w:val="00C1619A"/>
    <w:rsid w:val="00C471E3"/>
    <w:rsid w:val="00CA663F"/>
    <w:rsid w:val="00CC4745"/>
    <w:rsid w:val="00D012CC"/>
    <w:rsid w:val="00D33187"/>
    <w:rsid w:val="00D401A4"/>
    <w:rsid w:val="00D875D8"/>
    <w:rsid w:val="00DB7615"/>
    <w:rsid w:val="00DC3DF1"/>
    <w:rsid w:val="00DE06CC"/>
    <w:rsid w:val="00E014A8"/>
    <w:rsid w:val="00E218F9"/>
    <w:rsid w:val="00E27B20"/>
    <w:rsid w:val="00E329B6"/>
    <w:rsid w:val="00E54BFF"/>
    <w:rsid w:val="00E83014"/>
    <w:rsid w:val="00EC4AF2"/>
    <w:rsid w:val="00FD6D36"/>
    <w:rsid w:val="00FF33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671B96C-A9DA-4011-B82C-BE65F383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6EF"/>
  </w:style>
  <w:style w:type="paragraph" w:styleId="1">
    <w:name w:val="heading 1"/>
    <w:basedOn w:val="a"/>
    <w:next w:val="a"/>
    <w:link w:val="1Char"/>
    <w:uiPriority w:val="99"/>
    <w:qFormat/>
    <w:rsid w:val="003932AC"/>
    <w:pPr>
      <w:pageBreakBefore/>
      <w:widowControl w:val="0"/>
      <w:numPr>
        <w:numId w:val="3"/>
      </w:numPr>
      <w:spacing w:before="240" w:after="240" w:line="240" w:lineRule="auto"/>
      <w:jc w:val="both"/>
      <w:outlineLvl w:val="0"/>
    </w:pPr>
    <w:rPr>
      <w:rFonts w:ascii="Arial" w:eastAsia="Times New Roman" w:hAnsi="Arial" w:cs="Arial"/>
      <w:b/>
      <w:bCs/>
      <w:kern w:val="32"/>
      <w:sz w:val="32"/>
      <w:szCs w:val="32"/>
    </w:rPr>
  </w:style>
  <w:style w:type="paragraph" w:styleId="2">
    <w:name w:val="heading 2"/>
    <w:basedOn w:val="a"/>
    <w:next w:val="a"/>
    <w:link w:val="2Char"/>
    <w:uiPriority w:val="99"/>
    <w:qFormat/>
    <w:rsid w:val="003932AC"/>
    <w:pPr>
      <w:keepNext/>
      <w:numPr>
        <w:ilvl w:val="1"/>
        <w:numId w:val="3"/>
      </w:numPr>
      <w:tabs>
        <w:tab w:val="num" w:pos="1144"/>
      </w:tabs>
      <w:spacing w:before="240" w:after="240" w:line="240" w:lineRule="auto"/>
      <w:ind w:left="1144"/>
      <w:jc w:val="both"/>
      <w:outlineLvl w:val="1"/>
    </w:pPr>
    <w:rPr>
      <w:rFonts w:ascii="Times New Roman" w:eastAsia="Times New Roman" w:hAnsi="Times New Roman" w:cs="Times New Roman"/>
      <w:b/>
      <w:bCs/>
      <w:i/>
      <w:iCs/>
      <w:color w:val="000000"/>
      <w:sz w:val="28"/>
      <w:szCs w:val="28"/>
    </w:rPr>
  </w:style>
  <w:style w:type="paragraph" w:styleId="3">
    <w:name w:val="heading 3"/>
    <w:basedOn w:val="a"/>
    <w:next w:val="a"/>
    <w:link w:val="3Char"/>
    <w:uiPriority w:val="99"/>
    <w:qFormat/>
    <w:rsid w:val="003932AC"/>
    <w:pPr>
      <w:keepNext/>
      <w:numPr>
        <w:ilvl w:val="2"/>
        <w:numId w:val="3"/>
      </w:numPr>
      <w:spacing w:before="120" w:after="120" w:line="240" w:lineRule="auto"/>
      <w:jc w:val="both"/>
      <w:outlineLvl w:val="2"/>
    </w:pPr>
    <w:rPr>
      <w:rFonts w:ascii="Times New Roman" w:eastAsia="Times New Roman" w:hAnsi="Times New Roman" w:cs="Times New Roman"/>
      <w:b/>
      <w:bCs/>
      <w:i/>
      <w:iCs/>
      <w:sz w:val="24"/>
      <w:szCs w:val="24"/>
    </w:rPr>
  </w:style>
  <w:style w:type="paragraph" w:styleId="4">
    <w:name w:val="heading 4"/>
    <w:basedOn w:val="a"/>
    <w:next w:val="a"/>
    <w:link w:val="4Char"/>
    <w:uiPriority w:val="99"/>
    <w:qFormat/>
    <w:rsid w:val="003932AC"/>
    <w:pPr>
      <w:keepNext/>
      <w:numPr>
        <w:ilvl w:val="3"/>
        <w:numId w:val="3"/>
      </w:numPr>
      <w:spacing w:before="240" w:after="60" w:line="240" w:lineRule="auto"/>
      <w:jc w:val="both"/>
      <w:outlineLvl w:val="3"/>
    </w:pPr>
    <w:rPr>
      <w:rFonts w:ascii="Times New Roman" w:eastAsia="Times New Roman" w:hAnsi="Times New Roman" w:cs="Times New Roman"/>
      <w:b/>
      <w:bCs/>
      <w:sz w:val="24"/>
      <w:szCs w:val="24"/>
    </w:rPr>
  </w:style>
  <w:style w:type="paragraph" w:styleId="6">
    <w:name w:val="heading 6"/>
    <w:basedOn w:val="a"/>
    <w:next w:val="a"/>
    <w:link w:val="6Char"/>
    <w:uiPriority w:val="99"/>
    <w:qFormat/>
    <w:rsid w:val="003932AC"/>
    <w:pPr>
      <w:keepNext/>
      <w:numPr>
        <w:ilvl w:val="5"/>
        <w:numId w:val="3"/>
      </w:numPr>
      <w:spacing w:after="0" w:line="240" w:lineRule="auto"/>
      <w:jc w:val="center"/>
      <w:outlineLvl w:val="5"/>
    </w:pPr>
    <w:rPr>
      <w:rFonts w:ascii="Times New Roman" w:eastAsia="Times New Roman" w:hAnsi="Times New Roman" w:cs="Times New Roman"/>
      <w:b/>
      <w:bCs/>
      <w:sz w:val="24"/>
      <w:szCs w:val="24"/>
    </w:rPr>
  </w:style>
  <w:style w:type="paragraph" w:styleId="7">
    <w:name w:val="heading 7"/>
    <w:basedOn w:val="a"/>
    <w:next w:val="a"/>
    <w:link w:val="7Char"/>
    <w:uiPriority w:val="99"/>
    <w:qFormat/>
    <w:rsid w:val="003932AC"/>
    <w:pPr>
      <w:numPr>
        <w:ilvl w:val="6"/>
        <w:numId w:val="3"/>
      </w:numPr>
      <w:spacing w:before="240" w:after="60" w:line="240" w:lineRule="auto"/>
      <w:jc w:val="both"/>
      <w:outlineLvl w:val="6"/>
    </w:pPr>
    <w:rPr>
      <w:rFonts w:ascii="Times New Roman" w:eastAsia="Times New Roman" w:hAnsi="Times New Roman" w:cs="Times New Roman"/>
      <w:sz w:val="24"/>
      <w:szCs w:val="24"/>
    </w:rPr>
  </w:style>
  <w:style w:type="paragraph" w:styleId="8">
    <w:name w:val="heading 8"/>
    <w:basedOn w:val="a"/>
    <w:next w:val="a"/>
    <w:link w:val="8Char"/>
    <w:uiPriority w:val="99"/>
    <w:qFormat/>
    <w:rsid w:val="003932AC"/>
    <w:pPr>
      <w:numPr>
        <w:ilvl w:val="7"/>
        <w:numId w:val="3"/>
      </w:num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Char"/>
    <w:uiPriority w:val="99"/>
    <w:qFormat/>
    <w:rsid w:val="003932AC"/>
    <w:pPr>
      <w:numPr>
        <w:ilvl w:val="8"/>
        <w:numId w:val="3"/>
      </w:numPr>
      <w:spacing w:before="240" w:after="60" w:line="240" w:lineRule="auto"/>
      <w:jc w:val="both"/>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A3932"/>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Char">
    <w:name w:val="Υποσέλιδο Char"/>
    <w:basedOn w:val="a0"/>
    <w:link w:val="a3"/>
    <w:uiPriority w:val="99"/>
    <w:rsid w:val="006A3932"/>
    <w:rPr>
      <w:rFonts w:ascii="Times New Roman" w:eastAsia="Times New Roman" w:hAnsi="Times New Roman" w:cs="Times New Roman"/>
      <w:sz w:val="24"/>
      <w:szCs w:val="24"/>
    </w:rPr>
  </w:style>
  <w:style w:type="paragraph" w:styleId="20">
    <w:name w:val="Body Text 2"/>
    <w:basedOn w:val="a"/>
    <w:link w:val="2Char0"/>
    <w:uiPriority w:val="99"/>
    <w:rsid w:val="006A3932"/>
    <w:pPr>
      <w:spacing w:after="0" w:line="240" w:lineRule="auto"/>
      <w:jc w:val="both"/>
    </w:pPr>
    <w:rPr>
      <w:rFonts w:ascii="Times New Roman" w:eastAsia="Times New Roman" w:hAnsi="Times New Roman" w:cs="Times New Roman"/>
    </w:rPr>
  </w:style>
  <w:style w:type="character" w:customStyle="1" w:styleId="2Char0">
    <w:name w:val="Σώμα κείμενου 2 Char"/>
    <w:basedOn w:val="a0"/>
    <w:link w:val="20"/>
    <w:uiPriority w:val="99"/>
    <w:rsid w:val="006A3932"/>
    <w:rPr>
      <w:rFonts w:ascii="Times New Roman" w:eastAsia="Times New Roman" w:hAnsi="Times New Roman" w:cs="Times New Roman"/>
    </w:rPr>
  </w:style>
  <w:style w:type="paragraph" w:customStyle="1" w:styleId="Aaoeeu1">
    <w:name w:val="Aaoeeu1"/>
    <w:basedOn w:val="a"/>
    <w:uiPriority w:val="99"/>
    <w:rsid w:val="006A3932"/>
    <w:pPr>
      <w:overflowPunct w:val="0"/>
      <w:autoSpaceDE w:val="0"/>
      <w:autoSpaceDN w:val="0"/>
      <w:adjustRightInd w:val="0"/>
      <w:spacing w:after="0" w:line="240" w:lineRule="auto"/>
      <w:ind w:firstLine="284"/>
      <w:jc w:val="both"/>
      <w:textAlignment w:val="baseline"/>
    </w:pPr>
    <w:rPr>
      <w:rFonts w:ascii="Arial" w:eastAsia="Times New Roman" w:hAnsi="Arial" w:cs="Arial"/>
    </w:rPr>
  </w:style>
  <w:style w:type="paragraph" w:styleId="a4">
    <w:name w:val="Body Text"/>
    <w:basedOn w:val="a"/>
    <w:link w:val="Char0"/>
    <w:uiPriority w:val="99"/>
    <w:semiHidden/>
    <w:unhideWhenUsed/>
    <w:rsid w:val="003932AC"/>
    <w:pPr>
      <w:spacing w:after="120"/>
    </w:pPr>
  </w:style>
  <w:style w:type="character" w:customStyle="1" w:styleId="Char0">
    <w:name w:val="Σώμα κειμένου Char"/>
    <w:basedOn w:val="a0"/>
    <w:link w:val="a4"/>
    <w:uiPriority w:val="99"/>
    <w:semiHidden/>
    <w:rsid w:val="003932AC"/>
  </w:style>
  <w:style w:type="character" w:customStyle="1" w:styleId="1Char">
    <w:name w:val="Επικεφαλίδα 1 Char"/>
    <w:basedOn w:val="a0"/>
    <w:link w:val="1"/>
    <w:uiPriority w:val="99"/>
    <w:rsid w:val="003932AC"/>
    <w:rPr>
      <w:rFonts w:ascii="Arial" w:eastAsia="Times New Roman" w:hAnsi="Arial" w:cs="Arial"/>
      <w:b/>
      <w:bCs/>
      <w:kern w:val="32"/>
      <w:sz w:val="32"/>
      <w:szCs w:val="32"/>
    </w:rPr>
  </w:style>
  <w:style w:type="character" w:customStyle="1" w:styleId="2Char">
    <w:name w:val="Επικεφαλίδα 2 Char"/>
    <w:basedOn w:val="a0"/>
    <w:link w:val="2"/>
    <w:uiPriority w:val="99"/>
    <w:rsid w:val="003932AC"/>
    <w:rPr>
      <w:rFonts w:ascii="Times New Roman" w:eastAsia="Times New Roman" w:hAnsi="Times New Roman" w:cs="Times New Roman"/>
      <w:b/>
      <w:bCs/>
      <w:i/>
      <w:iCs/>
      <w:color w:val="000000"/>
      <w:sz w:val="28"/>
      <w:szCs w:val="28"/>
    </w:rPr>
  </w:style>
  <w:style w:type="character" w:customStyle="1" w:styleId="3Char">
    <w:name w:val="Επικεφαλίδα 3 Char"/>
    <w:basedOn w:val="a0"/>
    <w:link w:val="3"/>
    <w:uiPriority w:val="99"/>
    <w:rsid w:val="003932AC"/>
    <w:rPr>
      <w:rFonts w:ascii="Times New Roman" w:eastAsia="Times New Roman" w:hAnsi="Times New Roman" w:cs="Times New Roman"/>
      <w:b/>
      <w:bCs/>
      <w:i/>
      <w:iCs/>
      <w:sz w:val="24"/>
      <w:szCs w:val="24"/>
    </w:rPr>
  </w:style>
  <w:style w:type="character" w:customStyle="1" w:styleId="4Char">
    <w:name w:val="Επικεφαλίδα 4 Char"/>
    <w:basedOn w:val="a0"/>
    <w:link w:val="4"/>
    <w:uiPriority w:val="99"/>
    <w:rsid w:val="003932AC"/>
    <w:rPr>
      <w:rFonts w:ascii="Times New Roman" w:eastAsia="Times New Roman" w:hAnsi="Times New Roman" w:cs="Times New Roman"/>
      <w:b/>
      <w:bCs/>
      <w:sz w:val="24"/>
      <w:szCs w:val="24"/>
    </w:rPr>
  </w:style>
  <w:style w:type="character" w:customStyle="1" w:styleId="6Char">
    <w:name w:val="Επικεφαλίδα 6 Char"/>
    <w:basedOn w:val="a0"/>
    <w:link w:val="6"/>
    <w:uiPriority w:val="99"/>
    <w:rsid w:val="003932AC"/>
    <w:rPr>
      <w:rFonts w:ascii="Times New Roman" w:eastAsia="Times New Roman" w:hAnsi="Times New Roman" w:cs="Times New Roman"/>
      <w:b/>
      <w:bCs/>
      <w:sz w:val="24"/>
      <w:szCs w:val="24"/>
    </w:rPr>
  </w:style>
  <w:style w:type="character" w:customStyle="1" w:styleId="7Char">
    <w:name w:val="Επικεφαλίδα 7 Char"/>
    <w:basedOn w:val="a0"/>
    <w:link w:val="7"/>
    <w:uiPriority w:val="99"/>
    <w:rsid w:val="003932AC"/>
    <w:rPr>
      <w:rFonts w:ascii="Times New Roman" w:eastAsia="Times New Roman" w:hAnsi="Times New Roman" w:cs="Times New Roman"/>
      <w:sz w:val="24"/>
      <w:szCs w:val="24"/>
    </w:rPr>
  </w:style>
  <w:style w:type="character" w:customStyle="1" w:styleId="8Char">
    <w:name w:val="Επικεφαλίδα 8 Char"/>
    <w:basedOn w:val="a0"/>
    <w:link w:val="8"/>
    <w:uiPriority w:val="99"/>
    <w:rsid w:val="003932AC"/>
    <w:rPr>
      <w:rFonts w:ascii="Times New Roman" w:eastAsia="Times New Roman" w:hAnsi="Times New Roman" w:cs="Times New Roman"/>
      <w:i/>
      <w:iCs/>
      <w:sz w:val="24"/>
      <w:szCs w:val="24"/>
    </w:rPr>
  </w:style>
  <w:style w:type="character" w:customStyle="1" w:styleId="9Char">
    <w:name w:val="Επικεφαλίδα 9 Char"/>
    <w:basedOn w:val="a0"/>
    <w:link w:val="9"/>
    <w:uiPriority w:val="99"/>
    <w:rsid w:val="003932AC"/>
    <w:rPr>
      <w:rFonts w:ascii="Arial" w:eastAsia="Times New Roman" w:hAnsi="Arial" w:cs="Arial"/>
    </w:rPr>
  </w:style>
  <w:style w:type="character" w:styleId="-">
    <w:name w:val="Hyperlink"/>
    <w:basedOn w:val="a0"/>
    <w:uiPriority w:val="99"/>
    <w:unhideWhenUsed/>
    <w:rsid w:val="00AE40CD"/>
    <w:rPr>
      <w:color w:val="0000FF" w:themeColor="hyperlink"/>
      <w:u w:val="single"/>
    </w:rPr>
  </w:style>
  <w:style w:type="paragraph" w:styleId="a5">
    <w:name w:val="List Paragraph"/>
    <w:basedOn w:val="a"/>
    <w:uiPriority w:val="99"/>
    <w:qFormat/>
    <w:rsid w:val="0025574F"/>
    <w:pPr>
      <w:ind w:left="720"/>
      <w:contextualSpacing/>
    </w:pPr>
  </w:style>
  <w:style w:type="paragraph" w:styleId="Web">
    <w:name w:val="Normal (Web)"/>
    <w:basedOn w:val="a"/>
    <w:uiPriority w:val="99"/>
    <w:unhideWhenUsed/>
    <w:rsid w:val="009F775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Char1"/>
    <w:uiPriority w:val="99"/>
    <w:unhideWhenUsed/>
    <w:rsid w:val="00954D64"/>
    <w:pPr>
      <w:tabs>
        <w:tab w:val="center" w:pos="4153"/>
        <w:tab w:val="right" w:pos="8306"/>
      </w:tabs>
      <w:spacing w:after="0" w:line="240" w:lineRule="auto"/>
    </w:pPr>
  </w:style>
  <w:style w:type="character" w:customStyle="1" w:styleId="Char1">
    <w:name w:val="Κεφαλίδα Char"/>
    <w:basedOn w:val="a0"/>
    <w:link w:val="a6"/>
    <w:uiPriority w:val="99"/>
    <w:rsid w:val="00954D64"/>
  </w:style>
  <w:style w:type="paragraph" w:styleId="a7">
    <w:name w:val="Balloon Text"/>
    <w:basedOn w:val="a"/>
    <w:link w:val="Char2"/>
    <w:uiPriority w:val="99"/>
    <w:semiHidden/>
    <w:unhideWhenUsed/>
    <w:rsid w:val="00954D64"/>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954D64"/>
    <w:rPr>
      <w:rFonts w:ascii="Tahoma" w:hAnsi="Tahoma" w:cs="Tahoma"/>
      <w:sz w:val="16"/>
      <w:szCs w:val="16"/>
    </w:rPr>
  </w:style>
  <w:style w:type="table" w:styleId="a8">
    <w:name w:val="Table Grid"/>
    <w:basedOn w:val="a1"/>
    <w:uiPriority w:val="59"/>
    <w:rsid w:val="00B4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avoulefsi.panorama@pilea-hortiat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DF77D-7C92-40ED-8557-AB7BC9763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860</Words>
  <Characters>4647</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Xnitidou</dc:creator>
  <cp:lastModifiedBy>stergios</cp:lastModifiedBy>
  <cp:revision>3</cp:revision>
  <dcterms:created xsi:type="dcterms:W3CDTF">2016-03-23T18:34:00Z</dcterms:created>
  <dcterms:modified xsi:type="dcterms:W3CDTF">2016-03-24T12:47:00Z</dcterms:modified>
</cp:coreProperties>
</file>